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16CDD" w14:textId="5FD25EA5" w:rsidR="00543703" w:rsidRPr="00377DB3" w:rsidRDefault="00377DB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b w:val="0"/>
          <w:bCs w:val="0"/>
          <w:sz w:val="30"/>
          <w:szCs w:val="30"/>
        </w:rPr>
        <w:drawing>
          <wp:anchor distT="0" distB="0" distL="114300" distR="114300" simplePos="0" relativeHeight="251658240" behindDoc="0" locked="0" layoutInCell="1" allowOverlap="1" wp14:anchorId="03FEB334" wp14:editId="1BCA765B">
            <wp:simplePos x="0" y="0"/>
            <wp:positionH relativeFrom="column">
              <wp:posOffset>2385</wp:posOffset>
            </wp:positionH>
            <wp:positionV relativeFrom="paragraph">
              <wp:posOffset>-812165</wp:posOffset>
            </wp:positionV>
            <wp:extent cx="5756910" cy="31369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756910" cy="313690"/>
                    </a:xfrm>
                    <a:prstGeom prst="rect">
                      <a:avLst/>
                    </a:prstGeom>
                  </pic:spPr>
                </pic:pic>
              </a:graphicData>
            </a:graphic>
            <wp14:sizeRelH relativeFrom="page">
              <wp14:pctWidth>0</wp14:pctWidth>
            </wp14:sizeRelH>
            <wp14:sizeRelV relativeFrom="page">
              <wp14:pctHeight>0</wp14:pctHeight>
            </wp14:sizeRelV>
          </wp:anchor>
        </w:drawing>
      </w:r>
      <w:r w:rsidR="00543703" w:rsidRPr="00377DB3">
        <w:rPr>
          <w:rFonts w:ascii="Beausite Classic Clear" w:hAnsi="Beausite Classic Clear" w:cstheme="minorHAnsi"/>
          <w:b w:val="0"/>
          <w:bCs w:val="0"/>
          <w:sz w:val="30"/>
          <w:szCs w:val="30"/>
        </w:rPr>
        <w:t xml:space="preserve"> </w:t>
      </w:r>
    </w:p>
    <w:p w14:paraId="4DC38EBF" w14:textId="087234CE" w:rsidR="00543703" w:rsidRPr="00377DB3" w:rsidRDefault="00377DB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noProof/>
          <w:sz w:val="30"/>
          <w:szCs w:val="30"/>
        </w:rPr>
        <w:drawing>
          <wp:inline distT="0" distB="0" distL="0" distR="0" wp14:anchorId="20607AF6" wp14:editId="6BA33EE3">
            <wp:extent cx="5756910" cy="8547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56910" cy="854710"/>
                    </a:xfrm>
                    <a:prstGeom prst="rect">
                      <a:avLst/>
                    </a:prstGeom>
                  </pic:spPr>
                </pic:pic>
              </a:graphicData>
            </a:graphic>
          </wp:inline>
        </w:drawing>
      </w:r>
    </w:p>
    <w:p w14:paraId="25C35FFA" w14:textId="77777777" w:rsidR="00377DB3" w:rsidRDefault="00543703" w:rsidP="00543703">
      <w:pPr>
        <w:pStyle w:val="berschrift2"/>
        <w:spacing w:before="0" w:beforeAutospacing="0" w:after="0" w:afterAutospacing="0"/>
        <w:rPr>
          <w:rFonts w:ascii="Beausite Classic Clear" w:hAnsi="Beausite Classic Clear" w:cstheme="minorHAnsi"/>
          <w:b w:val="0"/>
          <w:bCs w:val="0"/>
          <w:sz w:val="21"/>
          <w:szCs w:val="21"/>
        </w:rPr>
      </w:pPr>
      <w:r w:rsidRPr="00377DB3">
        <w:rPr>
          <w:rFonts w:ascii="Beausite Classic Clear" w:hAnsi="Beausite Classic Clear" w:cstheme="minorHAnsi"/>
          <w:b w:val="0"/>
          <w:bCs w:val="0"/>
          <w:sz w:val="21"/>
          <w:szCs w:val="21"/>
        </w:rPr>
        <w:t xml:space="preserve">In diesen Zeiten einen Raum für Kunst mit angeschlossenem </w:t>
      </w:r>
      <w:proofErr w:type="spellStart"/>
      <w:r w:rsidRPr="00377DB3">
        <w:rPr>
          <w:rFonts w:ascii="Beausite Classic Clear" w:hAnsi="Beausite Classic Clear" w:cstheme="minorHAnsi"/>
          <w:b w:val="0"/>
          <w:bCs w:val="0"/>
          <w:sz w:val="21"/>
          <w:szCs w:val="21"/>
        </w:rPr>
        <w:t>Cafe</w:t>
      </w:r>
      <w:proofErr w:type="spellEnd"/>
      <w:r w:rsidRPr="00377DB3">
        <w:rPr>
          <w:rFonts w:ascii="Beausite Classic Clear" w:hAnsi="Beausite Classic Clear" w:cstheme="minorHAnsi"/>
          <w:b w:val="0"/>
          <w:bCs w:val="0"/>
          <w:sz w:val="21"/>
          <w:szCs w:val="21"/>
        </w:rPr>
        <w:t xml:space="preserve"> &amp; Restaurant zu eröffnen, erfordert Mut oder zumindest entschlossene Zuversicht. Nach mehrmonatigen</w:t>
      </w:r>
      <w:r w:rsidR="00377DB3">
        <w:rPr>
          <w:rFonts w:ascii="Beausite Classic Clear" w:hAnsi="Beausite Classic Clear" w:cstheme="minorHAnsi"/>
          <w:b w:val="0"/>
          <w:bCs w:val="0"/>
          <w:sz w:val="21"/>
          <w:szCs w:val="21"/>
        </w:rPr>
        <w:t xml:space="preserve"> </w:t>
      </w:r>
      <w:r w:rsidRPr="00377DB3">
        <w:rPr>
          <w:rFonts w:ascii="Beausite Classic Clear" w:hAnsi="Beausite Classic Clear" w:cstheme="minorHAnsi"/>
          <w:b w:val="0"/>
          <w:bCs w:val="0"/>
          <w:sz w:val="21"/>
          <w:szCs w:val="21"/>
        </w:rPr>
        <w:t>Umbau</w:t>
      </w:r>
      <w:r w:rsidR="00377DB3">
        <w:rPr>
          <w:rFonts w:ascii="Beausite Classic Clear" w:hAnsi="Beausite Classic Clear" w:cstheme="minorHAnsi"/>
          <w:b w:val="0"/>
          <w:bCs w:val="0"/>
          <w:sz w:val="21"/>
          <w:szCs w:val="21"/>
        </w:rPr>
        <w:t>-</w:t>
      </w:r>
      <w:r w:rsidRPr="00377DB3">
        <w:rPr>
          <w:rFonts w:ascii="Beausite Classic Clear" w:hAnsi="Beausite Classic Clear" w:cstheme="minorHAnsi"/>
          <w:b w:val="0"/>
          <w:bCs w:val="0"/>
          <w:sz w:val="21"/>
          <w:szCs w:val="21"/>
        </w:rPr>
        <w:t xml:space="preserve">arbeiten eröffnet nun - </w:t>
      </w:r>
      <w:proofErr w:type="spellStart"/>
      <w:r w:rsidRPr="00377DB3">
        <w:rPr>
          <w:rFonts w:ascii="Beausite Classic Clear" w:hAnsi="Beausite Classic Clear" w:cstheme="minorHAnsi"/>
          <w:b w:val="0"/>
          <w:bCs w:val="0"/>
          <w:sz w:val="21"/>
          <w:szCs w:val="21"/>
        </w:rPr>
        <w:t>Lockdown</w:t>
      </w:r>
      <w:proofErr w:type="spellEnd"/>
      <w:r w:rsidRPr="00377DB3">
        <w:rPr>
          <w:rFonts w:ascii="Beausite Classic Clear" w:hAnsi="Beausite Classic Clear" w:cstheme="minorHAnsi"/>
          <w:b w:val="0"/>
          <w:bCs w:val="0"/>
          <w:sz w:val="21"/>
          <w:szCs w:val="21"/>
        </w:rPr>
        <w:t xml:space="preserve"> bedingt mit eingeschränkten Öffnungszeiten - der KAHÁN ART SPACE neben Budapest am 8. April 2021 eine </w:t>
      </w:r>
      <w:proofErr w:type="spellStart"/>
      <w:r w:rsidRPr="00377DB3">
        <w:rPr>
          <w:rFonts w:ascii="Beausite Classic Clear" w:hAnsi="Beausite Classic Clear" w:cstheme="minorHAnsi"/>
          <w:b w:val="0"/>
          <w:bCs w:val="0"/>
          <w:sz w:val="21"/>
          <w:szCs w:val="21"/>
        </w:rPr>
        <w:t>Dependence</w:t>
      </w:r>
      <w:proofErr w:type="spellEnd"/>
      <w:r w:rsidRPr="00377DB3">
        <w:rPr>
          <w:rFonts w:ascii="Beausite Classic Clear" w:hAnsi="Beausite Classic Clear" w:cstheme="minorHAnsi"/>
          <w:b w:val="0"/>
          <w:bCs w:val="0"/>
          <w:sz w:val="21"/>
          <w:szCs w:val="21"/>
        </w:rPr>
        <w:t xml:space="preserve"> im zweiten Bezirk in Wien.</w:t>
      </w:r>
      <w:r w:rsidRPr="00377DB3">
        <w:rPr>
          <w:rFonts w:ascii="Beausite Classic Clear" w:hAnsi="Beausite Classic Clear" w:cstheme="minorHAnsi"/>
          <w:b w:val="0"/>
          <w:bCs w:val="0"/>
          <w:sz w:val="21"/>
          <w:szCs w:val="21"/>
        </w:rPr>
        <w:br/>
      </w:r>
      <w:r w:rsidRPr="00377DB3">
        <w:rPr>
          <w:rFonts w:ascii="Beausite Classic Clear" w:hAnsi="Beausite Classic Clear" w:cstheme="minorHAnsi"/>
          <w:b w:val="0"/>
          <w:bCs w:val="0"/>
          <w:sz w:val="21"/>
          <w:szCs w:val="21"/>
        </w:rPr>
        <w:br/>
      </w:r>
      <w:proofErr w:type="gramStart"/>
      <w:r w:rsidRPr="00377DB3">
        <w:rPr>
          <w:rFonts w:ascii="Beausite Classic Clear" w:hAnsi="Beausite Classic Clear" w:cstheme="minorHAnsi"/>
          <w:b w:val="0"/>
          <w:bCs w:val="0"/>
          <w:sz w:val="21"/>
          <w:szCs w:val="21"/>
        </w:rPr>
        <w:t>Initiiert</w:t>
      </w:r>
      <w:proofErr w:type="gramEnd"/>
      <w:r w:rsidRPr="00377DB3">
        <w:rPr>
          <w:rFonts w:ascii="Beausite Classic Clear" w:hAnsi="Beausite Classic Clear" w:cstheme="minorHAnsi"/>
          <w:b w:val="0"/>
          <w:bCs w:val="0"/>
          <w:sz w:val="21"/>
          <w:szCs w:val="21"/>
        </w:rPr>
        <w:t xml:space="preserve"> von </w:t>
      </w:r>
      <w:proofErr w:type="spellStart"/>
      <w:r w:rsidRPr="00377DB3">
        <w:rPr>
          <w:rFonts w:ascii="Beausite Classic Clear" w:hAnsi="Beausite Classic Clear" w:cstheme="minorHAnsi"/>
          <w:b w:val="0"/>
          <w:bCs w:val="0"/>
          <w:sz w:val="21"/>
          <w:szCs w:val="21"/>
        </w:rPr>
        <w:t>Zoltán</w:t>
      </w:r>
      <w:proofErr w:type="spellEnd"/>
      <w:r w:rsidRPr="00377DB3">
        <w:rPr>
          <w:rFonts w:ascii="Beausite Classic Clear" w:hAnsi="Beausite Classic Clear" w:cstheme="minorHAnsi"/>
          <w:b w:val="0"/>
          <w:bCs w:val="0"/>
          <w:sz w:val="21"/>
          <w:szCs w:val="21"/>
        </w:rPr>
        <w:t xml:space="preserve"> </w:t>
      </w:r>
      <w:proofErr w:type="spellStart"/>
      <w:r w:rsidRPr="00377DB3">
        <w:rPr>
          <w:rFonts w:ascii="Beausite Classic Clear" w:hAnsi="Beausite Classic Clear" w:cstheme="minorHAnsi"/>
          <w:b w:val="0"/>
          <w:bCs w:val="0"/>
          <w:sz w:val="21"/>
          <w:szCs w:val="21"/>
        </w:rPr>
        <w:t>Aczél</w:t>
      </w:r>
      <w:proofErr w:type="spellEnd"/>
      <w:r w:rsidRPr="00377DB3">
        <w:rPr>
          <w:rFonts w:ascii="Beausite Classic Clear" w:hAnsi="Beausite Classic Clear" w:cstheme="minorHAnsi"/>
          <w:b w:val="0"/>
          <w:bCs w:val="0"/>
          <w:sz w:val="21"/>
          <w:szCs w:val="21"/>
        </w:rPr>
        <w:t xml:space="preserve"> und Alexander Zach, </w:t>
      </w:r>
      <w:proofErr w:type="spellStart"/>
      <w:r w:rsidRPr="00377DB3">
        <w:rPr>
          <w:rFonts w:ascii="Beausite Classic Clear" w:hAnsi="Beausite Classic Clear" w:cstheme="minorHAnsi"/>
          <w:b w:val="0"/>
          <w:bCs w:val="0"/>
          <w:sz w:val="21"/>
          <w:szCs w:val="21"/>
        </w:rPr>
        <w:t>kuratorisch</w:t>
      </w:r>
      <w:proofErr w:type="spellEnd"/>
      <w:r w:rsidRPr="00377DB3">
        <w:rPr>
          <w:rFonts w:ascii="Beausite Classic Clear" w:hAnsi="Beausite Classic Clear" w:cstheme="minorHAnsi"/>
          <w:b w:val="0"/>
          <w:bCs w:val="0"/>
          <w:sz w:val="21"/>
          <w:szCs w:val="21"/>
        </w:rPr>
        <w:t xml:space="preserve"> geleitet von </w:t>
      </w:r>
      <w:proofErr w:type="spellStart"/>
      <w:r w:rsidRPr="00377DB3">
        <w:rPr>
          <w:rFonts w:ascii="Beausite Classic Clear" w:hAnsi="Beausite Classic Clear" w:cstheme="minorHAnsi"/>
          <w:b w:val="0"/>
          <w:bCs w:val="0"/>
          <w:sz w:val="21"/>
          <w:szCs w:val="21"/>
        </w:rPr>
        <w:t>Kasia</w:t>
      </w:r>
      <w:proofErr w:type="spellEnd"/>
      <w:r w:rsidRPr="00377DB3">
        <w:rPr>
          <w:rFonts w:ascii="Beausite Classic Clear" w:hAnsi="Beausite Classic Clear" w:cstheme="minorHAnsi"/>
          <w:b w:val="0"/>
          <w:bCs w:val="0"/>
          <w:sz w:val="21"/>
          <w:szCs w:val="21"/>
        </w:rPr>
        <w:t xml:space="preserve"> Matt-</w:t>
      </w:r>
      <w:proofErr w:type="spellStart"/>
      <w:r w:rsidRPr="00377DB3">
        <w:rPr>
          <w:rFonts w:ascii="Beausite Classic Clear" w:hAnsi="Beausite Classic Clear" w:cstheme="minorHAnsi"/>
          <w:b w:val="0"/>
          <w:bCs w:val="0"/>
          <w:sz w:val="21"/>
          <w:szCs w:val="21"/>
        </w:rPr>
        <w:t>Uszynska</w:t>
      </w:r>
      <w:proofErr w:type="spellEnd"/>
      <w:r w:rsidRPr="00377DB3">
        <w:rPr>
          <w:rFonts w:ascii="Beausite Classic Clear" w:hAnsi="Beausite Classic Clear" w:cstheme="minorHAnsi"/>
          <w:b w:val="0"/>
          <w:bCs w:val="0"/>
          <w:sz w:val="21"/>
          <w:szCs w:val="21"/>
        </w:rPr>
        <w:t xml:space="preserve"> (Neuer Kunstverein Wien) wird der neue Raum junges Kunstschaffen mehrmals im Jahr mit Einzel- und Gruppenausstellungen vorstellen. Thematisch liegt der Fokus auf künstlerischen Positionen, die sich mit aktuellen sozialen, wirtschaftlichen und politischen Fragen auseinandersetzen.</w:t>
      </w:r>
      <w:r w:rsidRPr="00377DB3">
        <w:rPr>
          <w:rFonts w:ascii="Beausite Classic Clear" w:hAnsi="Beausite Classic Clear" w:cstheme="minorHAnsi"/>
          <w:b w:val="0"/>
          <w:bCs w:val="0"/>
          <w:sz w:val="21"/>
          <w:szCs w:val="21"/>
        </w:rPr>
        <w:br/>
      </w:r>
      <w:r w:rsidRPr="00377DB3">
        <w:rPr>
          <w:rFonts w:ascii="Beausite Classic Clear" w:hAnsi="Beausite Classic Clear" w:cstheme="minorHAnsi"/>
          <w:b w:val="0"/>
          <w:bCs w:val="0"/>
          <w:sz w:val="21"/>
          <w:szCs w:val="21"/>
        </w:rPr>
        <w:br/>
        <w:t xml:space="preserve">Den Anfang macht der 35-jährige Künstler Daniel </w:t>
      </w:r>
      <w:proofErr w:type="spellStart"/>
      <w:r w:rsidRPr="00377DB3">
        <w:rPr>
          <w:rFonts w:ascii="Beausite Classic Clear" w:hAnsi="Beausite Classic Clear" w:cstheme="minorHAnsi"/>
          <w:b w:val="0"/>
          <w:bCs w:val="0"/>
          <w:sz w:val="21"/>
          <w:szCs w:val="21"/>
        </w:rPr>
        <w:t>Rychasrki</w:t>
      </w:r>
      <w:proofErr w:type="spellEnd"/>
      <w:r w:rsidRPr="00377DB3">
        <w:rPr>
          <w:rFonts w:ascii="Beausite Classic Clear" w:hAnsi="Beausite Classic Clear" w:cstheme="minorHAnsi"/>
          <w:b w:val="0"/>
          <w:bCs w:val="0"/>
          <w:sz w:val="21"/>
          <w:szCs w:val="21"/>
        </w:rPr>
        <w:t xml:space="preserve"> aus Polen. Lesen Sie unten mehr zu seiner Auseinandersetzung zwischen dem urbanen und dem ländlichen Polen, zwischen LGBTQ Rechten und einer politisch agitierenden, homophoben katholischen Kirche.</w:t>
      </w:r>
      <w:r w:rsidRPr="00377DB3">
        <w:rPr>
          <w:rFonts w:ascii="Beausite Classic Clear" w:hAnsi="Beausite Classic Clear" w:cstheme="minorHAnsi"/>
          <w:b w:val="0"/>
          <w:bCs w:val="0"/>
          <w:sz w:val="21"/>
          <w:szCs w:val="21"/>
        </w:rPr>
        <w:br/>
      </w:r>
      <w:r w:rsidRPr="00377DB3">
        <w:rPr>
          <w:rFonts w:ascii="Beausite Classic Clear" w:hAnsi="Beausite Classic Clear" w:cstheme="minorHAnsi"/>
          <w:b w:val="0"/>
          <w:bCs w:val="0"/>
          <w:sz w:val="21"/>
          <w:szCs w:val="21"/>
        </w:rPr>
        <w:br/>
        <w:t>Sobald wieder möglich eröffnet auch das angegliederte Café &amp; Restaurant KRAUS. Die Redaktionen von DIE ZEIT Österreich und DATUM haben schon vor einigen Monaten ihre Büroräumlichkeiten im gleichen Objekt bezogen.</w:t>
      </w:r>
      <w:r w:rsidRPr="00377DB3">
        <w:rPr>
          <w:rFonts w:ascii="Beausite Classic Clear" w:hAnsi="Beausite Classic Clear" w:cstheme="minorHAnsi"/>
          <w:b w:val="0"/>
          <w:bCs w:val="0"/>
          <w:sz w:val="21"/>
          <w:szCs w:val="21"/>
        </w:rPr>
        <w:br/>
      </w:r>
      <w:r w:rsidRPr="00377DB3">
        <w:rPr>
          <w:rFonts w:ascii="Beausite Classic Clear" w:hAnsi="Beausite Classic Clear" w:cstheme="minorHAnsi"/>
          <w:b w:val="0"/>
          <w:bCs w:val="0"/>
          <w:sz w:val="21"/>
          <w:szCs w:val="21"/>
        </w:rPr>
        <w:br/>
        <w:t xml:space="preserve">In Summe soll der KAHÁN ART SPACE Vienna, das KRAUS und die Redaktionen </w:t>
      </w:r>
      <w:proofErr w:type="spellStart"/>
      <w:r w:rsidRPr="00377DB3">
        <w:rPr>
          <w:rFonts w:ascii="Beausite Classic Clear" w:hAnsi="Beausite Classic Clear" w:cstheme="minorHAnsi"/>
          <w:b w:val="0"/>
          <w:bCs w:val="0"/>
          <w:sz w:val="21"/>
          <w:szCs w:val="21"/>
        </w:rPr>
        <w:t>einenlebendigen</w:t>
      </w:r>
      <w:proofErr w:type="spellEnd"/>
      <w:r w:rsidRPr="00377DB3">
        <w:rPr>
          <w:rFonts w:ascii="Beausite Classic Clear" w:hAnsi="Beausite Classic Clear" w:cstheme="minorHAnsi"/>
          <w:b w:val="0"/>
          <w:bCs w:val="0"/>
          <w:sz w:val="21"/>
          <w:szCs w:val="21"/>
        </w:rPr>
        <w:t xml:space="preserve">, diskursiven Ort des Dialogs, der Offenheit und des Austauschs </w:t>
      </w:r>
    </w:p>
    <w:p w14:paraId="25DFDD17" w14:textId="02698942" w:rsidR="00543703" w:rsidRPr="00377DB3" w:rsidRDefault="00543703" w:rsidP="00543703">
      <w:pPr>
        <w:pStyle w:val="berschrift2"/>
        <w:spacing w:before="0" w:beforeAutospacing="0" w:after="0" w:afterAutospacing="0"/>
        <w:rPr>
          <w:rFonts w:ascii="Beausite Classic Clear" w:hAnsi="Beausite Classic Clear" w:cstheme="minorHAnsi"/>
          <w:b w:val="0"/>
          <w:bCs w:val="0"/>
          <w:sz w:val="30"/>
          <w:szCs w:val="30"/>
        </w:rPr>
      </w:pPr>
      <w:r w:rsidRPr="00377DB3">
        <w:rPr>
          <w:rFonts w:ascii="Beausite Classic Clear" w:hAnsi="Beausite Classic Clear" w:cstheme="minorHAnsi"/>
          <w:b w:val="0"/>
          <w:bCs w:val="0"/>
          <w:sz w:val="21"/>
          <w:szCs w:val="21"/>
        </w:rPr>
        <w:t>entstehen lassen.</w:t>
      </w:r>
      <w:r w:rsidRPr="00377DB3">
        <w:rPr>
          <w:rFonts w:ascii="Beausite Classic Clear" w:hAnsi="Beausite Classic Clear" w:cstheme="minorHAnsi"/>
          <w:b w:val="0"/>
          <w:bCs w:val="0"/>
          <w:sz w:val="21"/>
          <w:szCs w:val="21"/>
        </w:rPr>
        <w:br/>
      </w:r>
      <w:r w:rsidRPr="00377DB3">
        <w:rPr>
          <w:rFonts w:ascii="Beausite Classic Clear" w:hAnsi="Beausite Classic Clear" w:cstheme="minorHAnsi"/>
          <w:b w:val="0"/>
          <w:bCs w:val="0"/>
          <w:sz w:val="21"/>
          <w:szCs w:val="21"/>
        </w:rPr>
        <w:br/>
      </w:r>
      <w:r w:rsidRPr="00377DB3">
        <w:rPr>
          <w:rStyle w:val="Fett"/>
          <w:rFonts w:ascii="Beausite Classic Semibold" w:hAnsi="Beausite Classic Semibold" w:cstheme="minorHAnsi"/>
          <w:b/>
          <w:bCs/>
          <w:sz w:val="21"/>
          <w:szCs w:val="21"/>
        </w:rPr>
        <w:t>KAHÁN ART SPACE Vienna</w:t>
      </w:r>
      <w:r w:rsidRPr="00377DB3">
        <w:rPr>
          <w:rFonts w:ascii="Beausite Classic Clear" w:hAnsi="Beausite Classic Clear" w:cstheme="minorHAnsi"/>
          <w:b w:val="0"/>
          <w:bCs w:val="0"/>
          <w:sz w:val="21"/>
          <w:szCs w:val="21"/>
        </w:rPr>
        <w:br/>
        <w:t xml:space="preserve">Große </w:t>
      </w:r>
      <w:proofErr w:type="spellStart"/>
      <w:r w:rsidRPr="00377DB3">
        <w:rPr>
          <w:rFonts w:ascii="Beausite Classic Clear" w:hAnsi="Beausite Classic Clear" w:cstheme="minorHAnsi"/>
          <w:b w:val="0"/>
          <w:bCs w:val="0"/>
          <w:sz w:val="21"/>
          <w:szCs w:val="21"/>
        </w:rPr>
        <w:t>Sperlgasse</w:t>
      </w:r>
      <w:proofErr w:type="spellEnd"/>
      <w:r w:rsidRPr="00377DB3">
        <w:rPr>
          <w:rFonts w:ascii="Beausite Classic Clear" w:hAnsi="Beausite Classic Clear" w:cstheme="minorHAnsi"/>
          <w:b w:val="0"/>
          <w:bCs w:val="0"/>
          <w:sz w:val="21"/>
          <w:szCs w:val="21"/>
        </w:rPr>
        <w:t xml:space="preserve"> 37/Große Pfarrgasse 7, 1020 Wien</w:t>
      </w:r>
      <w:r w:rsidRPr="00377DB3">
        <w:rPr>
          <w:rFonts w:ascii="Beausite Classic Clear" w:hAnsi="Beausite Classic Clear" w:cstheme="minorHAnsi"/>
          <w:b w:val="0"/>
          <w:bCs w:val="0"/>
          <w:sz w:val="21"/>
          <w:szCs w:val="21"/>
        </w:rPr>
        <w:br/>
      </w:r>
      <w:r w:rsidRPr="00377DB3">
        <w:rPr>
          <w:rFonts w:ascii="Beausite Classic Clear" w:hAnsi="Beausite Classic Clear" w:cstheme="minorHAnsi"/>
          <w:b w:val="0"/>
          <w:bCs w:val="0"/>
          <w:sz w:val="21"/>
          <w:szCs w:val="21"/>
        </w:rPr>
        <w:br/>
      </w:r>
      <w:r w:rsidRPr="00377DB3">
        <w:rPr>
          <w:rStyle w:val="Fett"/>
          <w:rFonts w:ascii="Beausite Classic Semibold" w:hAnsi="Beausite Classic Semibold" w:cstheme="minorHAnsi"/>
          <w:b/>
          <w:bCs/>
          <w:sz w:val="21"/>
          <w:szCs w:val="21"/>
        </w:rPr>
        <w:t>Ausstellung</w:t>
      </w:r>
      <w:r w:rsidRPr="00377DB3">
        <w:rPr>
          <w:rFonts w:ascii="Beausite Classic Clear" w:hAnsi="Beausite Classic Clear" w:cstheme="minorHAnsi"/>
          <w:b w:val="0"/>
          <w:bCs w:val="0"/>
          <w:sz w:val="21"/>
          <w:szCs w:val="21"/>
        </w:rPr>
        <w:br/>
        <w:t xml:space="preserve">Daniel </w:t>
      </w:r>
      <w:proofErr w:type="spellStart"/>
      <w:r w:rsidRPr="00377DB3">
        <w:rPr>
          <w:rFonts w:ascii="Beausite Classic Clear" w:hAnsi="Beausite Classic Clear" w:cstheme="minorHAnsi"/>
          <w:b w:val="0"/>
          <w:bCs w:val="0"/>
          <w:sz w:val="21"/>
          <w:szCs w:val="21"/>
        </w:rPr>
        <w:t>Rycharsrki</w:t>
      </w:r>
      <w:proofErr w:type="spellEnd"/>
      <w:r w:rsidRPr="00377DB3">
        <w:rPr>
          <w:rFonts w:ascii="Beausite Classic Clear" w:hAnsi="Beausite Classic Clear" w:cstheme="minorHAnsi"/>
          <w:b w:val="0"/>
          <w:bCs w:val="0"/>
          <w:sz w:val="21"/>
          <w:szCs w:val="21"/>
        </w:rPr>
        <w:t xml:space="preserve"> "Die Käfige"</w:t>
      </w:r>
      <w:r w:rsidRPr="00377DB3">
        <w:rPr>
          <w:rFonts w:ascii="Beausite Classic Clear" w:hAnsi="Beausite Classic Clear" w:cstheme="minorHAnsi"/>
          <w:b w:val="0"/>
          <w:bCs w:val="0"/>
          <w:sz w:val="21"/>
          <w:szCs w:val="21"/>
        </w:rPr>
        <w:br/>
        <w:t>8. April – 14. Mai 2021</w:t>
      </w:r>
      <w:r w:rsidRPr="00377DB3">
        <w:rPr>
          <w:rFonts w:ascii="Beausite Classic Clear" w:hAnsi="Beausite Classic Clear" w:cstheme="minorHAnsi"/>
          <w:b w:val="0"/>
          <w:bCs w:val="0"/>
          <w:sz w:val="21"/>
          <w:szCs w:val="21"/>
        </w:rPr>
        <w:br/>
        <w:t>Do, Fr 13.00 – 17.00 Uhr</w:t>
      </w:r>
      <w:r w:rsidRPr="00377DB3">
        <w:rPr>
          <w:rFonts w:ascii="Beausite Classic Clear" w:hAnsi="Beausite Classic Clear" w:cstheme="minorHAnsi"/>
          <w:b w:val="0"/>
          <w:bCs w:val="0"/>
          <w:sz w:val="21"/>
          <w:szCs w:val="21"/>
        </w:rPr>
        <w:br/>
      </w:r>
      <w:r w:rsidRPr="00377DB3">
        <w:rPr>
          <w:rFonts w:ascii="Beausite Classic Clear" w:hAnsi="Beausite Classic Clear" w:cstheme="minorHAnsi"/>
          <w:b w:val="0"/>
          <w:bCs w:val="0"/>
          <w:sz w:val="21"/>
          <w:szCs w:val="21"/>
        </w:rPr>
        <w:br/>
      </w:r>
      <w:r w:rsidRPr="00377DB3">
        <w:rPr>
          <w:rStyle w:val="Fett"/>
          <w:rFonts w:ascii="Beausite Classic Semibold" w:hAnsi="Beausite Classic Semibold" w:cstheme="minorHAnsi"/>
          <w:b/>
          <w:bCs/>
          <w:sz w:val="21"/>
          <w:szCs w:val="21"/>
        </w:rPr>
        <w:t>Presseführung</w:t>
      </w:r>
      <w:r w:rsidRPr="00377DB3">
        <w:rPr>
          <w:rFonts w:ascii="Beausite Classic Clear" w:hAnsi="Beausite Classic Clear" w:cstheme="minorHAnsi"/>
          <w:b w:val="0"/>
          <w:bCs w:val="0"/>
          <w:sz w:val="21"/>
          <w:szCs w:val="21"/>
        </w:rPr>
        <w:br/>
        <w:t>Montag, 12. April, 10.00 Uhr</w:t>
      </w:r>
    </w:p>
    <w:p w14:paraId="0445044C" w14:textId="0A8CAEA1"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p>
    <w:p w14:paraId="4342232C" w14:textId="60D547C8"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b w:val="0"/>
          <w:bCs w:val="0"/>
          <w:color w:val="000000"/>
          <w:sz w:val="30"/>
          <w:szCs w:val="30"/>
        </w:rPr>
      </w:pPr>
      <w:r w:rsidRPr="00377DB3">
        <w:rPr>
          <w:rFonts w:ascii="Beausite Classic Clear" w:hAnsi="Beausite Classic Clear" w:cstheme="minorHAnsi"/>
          <w:b w:val="0"/>
          <w:bCs w:val="0"/>
          <w:color w:val="000000"/>
          <w:sz w:val="30"/>
          <w:szCs w:val="30"/>
        </w:rPr>
        <w:t>a</w:t>
      </w:r>
    </w:p>
    <w:p w14:paraId="352EB37C" w14:textId="180275B7"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b w:val="0"/>
          <w:bCs w:val="0"/>
          <w:color w:val="000000"/>
          <w:sz w:val="30"/>
          <w:szCs w:val="30"/>
        </w:rPr>
        <w:t>KAHÁN ART SPACE</w:t>
      </w:r>
      <w:r w:rsidRPr="00377DB3">
        <w:rPr>
          <w:rFonts w:ascii="Beausite Classic Clear" w:hAnsi="Beausite Classic Clear" w:cstheme="minorHAnsi"/>
          <w:b w:val="0"/>
          <w:bCs w:val="0"/>
          <w:color w:val="000000"/>
          <w:sz w:val="30"/>
          <w:szCs w:val="30"/>
        </w:rPr>
        <w:tab/>
      </w:r>
      <w:r w:rsidRPr="00377DB3">
        <w:rPr>
          <w:rFonts w:ascii="Beausite Classic Clear" w:hAnsi="Beausite Classic Clear" w:cstheme="minorHAnsi"/>
          <w:b w:val="0"/>
          <w:bCs w:val="0"/>
          <w:color w:val="000000"/>
          <w:sz w:val="30"/>
          <w:szCs w:val="30"/>
        </w:rPr>
        <w:tab/>
      </w:r>
      <w:r w:rsidRPr="00377DB3">
        <w:rPr>
          <w:rFonts w:ascii="Beausite Classic Clear" w:hAnsi="Beausite Classic Clear" w:cstheme="minorHAnsi"/>
          <w:b w:val="0"/>
          <w:bCs w:val="0"/>
          <w:color w:val="000000"/>
          <w:sz w:val="30"/>
          <w:szCs w:val="30"/>
        </w:rPr>
        <w:tab/>
      </w:r>
      <w:r w:rsidR="00377DB3" w:rsidRPr="00377DB3">
        <w:rPr>
          <w:rFonts w:ascii="Beausite Classic Clear" w:hAnsi="Beausite Classic Clear" w:cstheme="minorHAnsi"/>
          <w:b w:val="0"/>
          <w:bCs w:val="0"/>
          <w:color w:val="000000"/>
          <w:sz w:val="30"/>
          <w:szCs w:val="30"/>
        </w:rPr>
        <w:tab/>
      </w:r>
      <w:r w:rsidRPr="00377DB3">
        <w:rPr>
          <w:rFonts w:ascii="Beausite Classic Clear" w:hAnsi="Beausite Classic Clear" w:cstheme="minorHAnsi"/>
          <w:b w:val="0"/>
          <w:bCs w:val="0"/>
          <w:sz w:val="30"/>
          <w:szCs w:val="30"/>
        </w:rPr>
        <w:t>Raum für Kunst und Diskurs</w:t>
      </w:r>
    </w:p>
    <w:p w14:paraId="2A91B47E" w14:textId="15298033" w:rsidR="00975E14" w:rsidRPr="00377DB3" w:rsidRDefault="00975E14" w:rsidP="00975E14">
      <w:pPr>
        <w:rPr>
          <w:rFonts w:ascii="Beausite Classic Clear" w:eastAsia="Times New Roman" w:hAnsi="Beausite Classic Clear" w:cstheme="minorHAnsi"/>
          <w:color w:val="000000"/>
          <w:sz w:val="18"/>
          <w:szCs w:val="18"/>
          <w:lang w:eastAsia="de-DE"/>
        </w:rPr>
      </w:pPr>
    </w:p>
    <w:p w14:paraId="38263313" w14:textId="77777777" w:rsidR="00543703" w:rsidRPr="00377DB3" w:rsidRDefault="00543703" w:rsidP="00543703">
      <w:pPr>
        <w:rPr>
          <w:rFonts w:ascii="Beausite Classic Clear" w:eastAsia="Times New Roman" w:hAnsi="Beausite Classic Clear" w:cstheme="minorHAnsi"/>
          <w:color w:val="000000"/>
          <w:sz w:val="18"/>
          <w:szCs w:val="18"/>
          <w:lang w:eastAsia="de-DE"/>
        </w:rPr>
      </w:pPr>
    </w:p>
    <w:p w14:paraId="2C822D3B" w14:textId="77777777" w:rsidR="00543703" w:rsidRPr="00377DB3" w:rsidRDefault="00543703" w:rsidP="00543703">
      <w:pPr>
        <w:rPr>
          <w:rFonts w:ascii="Beausite Classic Clear" w:eastAsia="Times New Roman" w:hAnsi="Beausite Classic Clear" w:cstheme="minorHAnsi"/>
          <w:color w:val="000000"/>
          <w:sz w:val="21"/>
          <w:szCs w:val="21"/>
          <w:lang w:eastAsia="de-DE"/>
        </w:rPr>
      </w:pPr>
      <w:r w:rsidRPr="00377DB3">
        <w:rPr>
          <w:rFonts w:ascii="Beausite Classic Clear" w:eastAsia="Times New Roman" w:hAnsi="Beausite Classic Clear" w:cstheme="minorHAnsi"/>
          <w:color w:val="000000"/>
          <w:sz w:val="21"/>
          <w:szCs w:val="21"/>
          <w:lang w:eastAsia="de-DE"/>
        </w:rPr>
        <w:t>Im KAHÁN ART SPACE Vienna stehen Kunstschaffende im Mittelpunkt, die sich mit aktuellen sozialen, wirtschaftlichen und politischen Themen auseinandersetzen. Kunst soll sich hier mit existentiellen Fragen unseres Daseins und Zusammenlebens beschäftigen, da sie letztlich auch Barometer für eine offene und demokratische Gesellschaft ist.</w:t>
      </w:r>
    </w:p>
    <w:p w14:paraId="190DF54C" w14:textId="77777777" w:rsidR="00543703" w:rsidRPr="00377DB3" w:rsidRDefault="00543703" w:rsidP="00543703">
      <w:pPr>
        <w:rPr>
          <w:rFonts w:ascii="Beausite Classic Clear" w:eastAsia="Times New Roman" w:hAnsi="Beausite Classic Clear" w:cstheme="minorHAnsi"/>
          <w:color w:val="000000"/>
          <w:sz w:val="21"/>
          <w:szCs w:val="21"/>
          <w:lang w:eastAsia="de-DE"/>
        </w:rPr>
      </w:pPr>
    </w:p>
    <w:p w14:paraId="47881550" w14:textId="77777777" w:rsidR="00543703" w:rsidRPr="00377DB3" w:rsidRDefault="00543703" w:rsidP="00543703">
      <w:pPr>
        <w:rPr>
          <w:rFonts w:ascii="Beausite Classic Clear" w:eastAsia="Times New Roman" w:hAnsi="Beausite Classic Clear" w:cstheme="minorHAnsi"/>
          <w:color w:val="000000"/>
          <w:sz w:val="21"/>
          <w:szCs w:val="21"/>
          <w:lang w:eastAsia="de-DE"/>
        </w:rPr>
      </w:pPr>
      <w:r w:rsidRPr="00377DB3">
        <w:rPr>
          <w:rFonts w:ascii="Beausite Classic Clear" w:eastAsia="Times New Roman" w:hAnsi="Beausite Classic Clear" w:cstheme="minorHAnsi"/>
          <w:color w:val="000000"/>
          <w:sz w:val="21"/>
          <w:szCs w:val="21"/>
          <w:lang w:eastAsia="de-DE"/>
        </w:rPr>
        <w:t xml:space="preserve">2016 gründete Dr. </w:t>
      </w:r>
      <w:proofErr w:type="spellStart"/>
      <w:r w:rsidRPr="00377DB3">
        <w:rPr>
          <w:rFonts w:ascii="Beausite Classic Clear" w:eastAsia="Times New Roman" w:hAnsi="Beausite Classic Clear" w:cstheme="minorHAnsi"/>
          <w:color w:val="000000"/>
          <w:sz w:val="21"/>
          <w:szCs w:val="21"/>
          <w:lang w:eastAsia="de-DE"/>
        </w:rPr>
        <w:t>Zoltán</w:t>
      </w:r>
      <w:proofErr w:type="spellEnd"/>
      <w:r w:rsidRPr="00377DB3">
        <w:rPr>
          <w:rFonts w:ascii="Beausite Classic Clear" w:eastAsia="Times New Roman" w:hAnsi="Beausite Classic Clear" w:cstheme="minorHAnsi"/>
          <w:color w:val="000000"/>
          <w:sz w:val="21"/>
          <w:szCs w:val="21"/>
          <w:lang w:eastAsia="de-DE"/>
        </w:rPr>
        <w:t xml:space="preserve"> </w:t>
      </w:r>
      <w:proofErr w:type="spellStart"/>
      <w:r w:rsidRPr="00377DB3">
        <w:rPr>
          <w:rFonts w:ascii="Beausite Classic Clear" w:eastAsia="Times New Roman" w:hAnsi="Beausite Classic Clear" w:cstheme="minorHAnsi"/>
          <w:color w:val="000000"/>
          <w:sz w:val="21"/>
          <w:szCs w:val="21"/>
          <w:lang w:eastAsia="de-DE"/>
        </w:rPr>
        <w:t>Aczél</w:t>
      </w:r>
      <w:proofErr w:type="spellEnd"/>
      <w:r w:rsidRPr="00377DB3">
        <w:rPr>
          <w:rFonts w:ascii="Beausite Classic Clear" w:eastAsia="Times New Roman" w:hAnsi="Beausite Classic Clear" w:cstheme="minorHAnsi"/>
          <w:color w:val="000000"/>
          <w:sz w:val="21"/>
          <w:szCs w:val="21"/>
          <w:lang w:eastAsia="de-DE"/>
        </w:rPr>
        <w:t xml:space="preserve"> die gemeinnützige Dr. Eva </w:t>
      </w:r>
      <w:proofErr w:type="spellStart"/>
      <w:r w:rsidRPr="00377DB3">
        <w:rPr>
          <w:rFonts w:ascii="Beausite Classic Clear" w:eastAsia="Times New Roman" w:hAnsi="Beausite Classic Clear" w:cstheme="minorHAnsi"/>
          <w:color w:val="000000"/>
          <w:sz w:val="21"/>
          <w:szCs w:val="21"/>
          <w:lang w:eastAsia="de-DE"/>
        </w:rPr>
        <w:t>Kahan</w:t>
      </w:r>
      <w:proofErr w:type="spellEnd"/>
      <w:r w:rsidRPr="00377DB3">
        <w:rPr>
          <w:rFonts w:ascii="Beausite Classic Clear" w:eastAsia="Times New Roman" w:hAnsi="Beausite Classic Clear" w:cstheme="minorHAnsi"/>
          <w:color w:val="000000"/>
          <w:sz w:val="21"/>
          <w:szCs w:val="21"/>
          <w:lang w:eastAsia="de-DE"/>
        </w:rPr>
        <w:t xml:space="preserve"> </w:t>
      </w:r>
      <w:proofErr w:type="spellStart"/>
      <w:r w:rsidRPr="00377DB3">
        <w:rPr>
          <w:rFonts w:ascii="Beausite Classic Clear" w:eastAsia="Times New Roman" w:hAnsi="Beausite Classic Clear" w:cstheme="minorHAnsi"/>
          <w:color w:val="000000"/>
          <w:sz w:val="21"/>
          <w:szCs w:val="21"/>
          <w:lang w:eastAsia="de-DE"/>
        </w:rPr>
        <w:t>Foundation</w:t>
      </w:r>
      <w:proofErr w:type="spellEnd"/>
      <w:r w:rsidRPr="00377DB3">
        <w:rPr>
          <w:rFonts w:ascii="Beausite Classic Clear" w:eastAsia="Times New Roman" w:hAnsi="Beausite Classic Clear" w:cstheme="minorHAnsi"/>
          <w:color w:val="000000"/>
          <w:sz w:val="21"/>
          <w:szCs w:val="21"/>
          <w:lang w:eastAsia="de-DE"/>
        </w:rPr>
        <w:t xml:space="preserve"> in Ungarn zur Erinnerung an seine viel zu früh verstorbene Mutter mit dem Ziel, einerseits sozial benachteiligten jungen Menschen in Form von Leistungsstipendien das Jurastudium zu ermöglichen und andererseits junge, noch nicht etablierte Künstler/innen aus dem CEE-Raum zu fördern, nämlich mit dem KAHÁN ART SPACE Budapest für Erstausstellungen und </w:t>
      </w:r>
      <w:r w:rsidRPr="00377DB3">
        <w:rPr>
          <w:rFonts w:ascii="Beausite Classic Clear" w:eastAsia="Times New Roman" w:hAnsi="Beausite Classic Clear" w:cstheme="minorHAnsi"/>
          <w:color w:val="000000"/>
          <w:sz w:val="21"/>
          <w:szCs w:val="21"/>
          <w:lang w:eastAsia="de-DE"/>
        </w:rPr>
        <w:lastRenderedPageBreak/>
        <w:t xml:space="preserve">mit einem </w:t>
      </w:r>
      <w:proofErr w:type="spellStart"/>
      <w:r w:rsidRPr="00377DB3">
        <w:rPr>
          <w:rFonts w:ascii="Beausite Classic Clear" w:eastAsia="Times New Roman" w:hAnsi="Beausite Classic Clear" w:cstheme="minorHAnsi"/>
          <w:color w:val="000000"/>
          <w:sz w:val="21"/>
          <w:szCs w:val="21"/>
          <w:lang w:eastAsia="de-DE"/>
        </w:rPr>
        <w:t>Artists</w:t>
      </w:r>
      <w:proofErr w:type="spellEnd"/>
      <w:r w:rsidRPr="00377DB3">
        <w:rPr>
          <w:rFonts w:ascii="Beausite Classic Clear" w:eastAsia="Times New Roman" w:hAnsi="Beausite Classic Clear" w:cstheme="minorHAnsi"/>
          <w:color w:val="000000"/>
          <w:sz w:val="21"/>
          <w:szCs w:val="21"/>
          <w:lang w:eastAsia="de-DE"/>
        </w:rPr>
        <w:t xml:space="preserve"> in </w:t>
      </w:r>
      <w:proofErr w:type="spellStart"/>
      <w:r w:rsidRPr="00377DB3">
        <w:rPr>
          <w:rFonts w:ascii="Beausite Classic Clear" w:eastAsia="Times New Roman" w:hAnsi="Beausite Classic Clear" w:cstheme="minorHAnsi"/>
          <w:color w:val="000000"/>
          <w:sz w:val="21"/>
          <w:szCs w:val="21"/>
          <w:lang w:eastAsia="de-DE"/>
        </w:rPr>
        <w:t>Residence</w:t>
      </w:r>
      <w:proofErr w:type="spellEnd"/>
      <w:r w:rsidRPr="00377DB3">
        <w:rPr>
          <w:rFonts w:ascii="Beausite Classic Clear" w:eastAsia="Times New Roman" w:hAnsi="Beausite Classic Clear" w:cstheme="minorHAnsi"/>
          <w:color w:val="000000"/>
          <w:sz w:val="21"/>
          <w:szCs w:val="21"/>
          <w:lang w:eastAsia="de-DE"/>
        </w:rPr>
        <w:t xml:space="preserve"> Programm in der italienischen Toskana. Nun wird ein zweiter </w:t>
      </w:r>
      <w:proofErr w:type="spellStart"/>
      <w:r w:rsidRPr="00377DB3">
        <w:rPr>
          <w:rFonts w:ascii="Beausite Classic Clear" w:eastAsia="Times New Roman" w:hAnsi="Beausite Classic Clear" w:cstheme="minorHAnsi"/>
          <w:color w:val="000000"/>
          <w:sz w:val="21"/>
          <w:szCs w:val="21"/>
          <w:lang w:eastAsia="de-DE"/>
        </w:rPr>
        <w:t>Standord</w:t>
      </w:r>
      <w:proofErr w:type="spellEnd"/>
      <w:r w:rsidRPr="00377DB3">
        <w:rPr>
          <w:rFonts w:ascii="Beausite Classic Clear" w:eastAsia="Times New Roman" w:hAnsi="Beausite Classic Clear" w:cstheme="minorHAnsi"/>
          <w:color w:val="000000"/>
          <w:sz w:val="21"/>
          <w:szCs w:val="21"/>
          <w:lang w:eastAsia="de-DE"/>
        </w:rPr>
        <w:t xml:space="preserve"> in Wien etabliert.</w:t>
      </w:r>
    </w:p>
    <w:p w14:paraId="4AA67A73" w14:textId="77777777" w:rsidR="00543703" w:rsidRPr="00377DB3" w:rsidRDefault="00543703" w:rsidP="00543703">
      <w:pPr>
        <w:rPr>
          <w:rFonts w:ascii="Beausite Classic Clear" w:eastAsia="Times New Roman" w:hAnsi="Beausite Classic Clear" w:cstheme="minorHAnsi"/>
          <w:color w:val="000000"/>
          <w:sz w:val="21"/>
          <w:szCs w:val="21"/>
          <w:lang w:eastAsia="de-DE"/>
        </w:rPr>
      </w:pPr>
    </w:p>
    <w:p w14:paraId="73DE1523" w14:textId="05A9AF72" w:rsidR="00543703" w:rsidRPr="00377DB3" w:rsidRDefault="00543703" w:rsidP="00543703">
      <w:pPr>
        <w:rPr>
          <w:rFonts w:ascii="Beausite Classic Clear" w:eastAsia="Times New Roman" w:hAnsi="Beausite Classic Clear" w:cstheme="minorHAnsi"/>
          <w:color w:val="000000"/>
          <w:sz w:val="21"/>
          <w:szCs w:val="21"/>
          <w:lang w:eastAsia="de-DE"/>
        </w:rPr>
      </w:pPr>
      <w:r w:rsidRPr="00377DB3">
        <w:rPr>
          <w:rFonts w:ascii="Beausite Classic Clear" w:eastAsia="Times New Roman" w:hAnsi="Beausite Classic Clear" w:cstheme="minorHAnsi"/>
          <w:color w:val="000000"/>
          <w:sz w:val="21"/>
          <w:szCs w:val="21"/>
          <w:lang w:eastAsia="de-DE"/>
        </w:rPr>
        <w:t xml:space="preserve">Jährlich werden unter der künstlerischen Leitung von </w:t>
      </w:r>
      <w:proofErr w:type="spellStart"/>
      <w:r w:rsidRPr="00377DB3">
        <w:rPr>
          <w:rFonts w:ascii="Beausite Classic Clear" w:eastAsia="Times New Roman" w:hAnsi="Beausite Classic Clear" w:cstheme="minorHAnsi"/>
          <w:color w:val="000000"/>
          <w:sz w:val="21"/>
          <w:szCs w:val="21"/>
          <w:lang w:eastAsia="de-DE"/>
        </w:rPr>
        <w:t>Kasia</w:t>
      </w:r>
      <w:proofErr w:type="spellEnd"/>
      <w:r w:rsidRPr="00377DB3">
        <w:rPr>
          <w:rFonts w:ascii="Beausite Classic Clear" w:eastAsia="Times New Roman" w:hAnsi="Beausite Classic Clear" w:cstheme="minorHAnsi"/>
          <w:color w:val="000000"/>
          <w:sz w:val="21"/>
          <w:szCs w:val="21"/>
          <w:lang w:eastAsia="de-DE"/>
        </w:rPr>
        <w:t xml:space="preserve"> Matt-</w:t>
      </w:r>
      <w:proofErr w:type="spellStart"/>
      <w:r w:rsidRPr="00377DB3">
        <w:rPr>
          <w:rFonts w:ascii="Beausite Classic Clear" w:eastAsia="Times New Roman" w:hAnsi="Beausite Classic Clear" w:cstheme="minorHAnsi"/>
          <w:color w:val="000000"/>
          <w:sz w:val="21"/>
          <w:szCs w:val="21"/>
          <w:lang w:eastAsia="de-DE"/>
        </w:rPr>
        <w:t>Uszynska</w:t>
      </w:r>
      <w:proofErr w:type="spellEnd"/>
      <w:r w:rsidRPr="00377DB3">
        <w:rPr>
          <w:rFonts w:ascii="Beausite Classic Clear" w:eastAsia="Times New Roman" w:hAnsi="Beausite Classic Clear" w:cstheme="minorHAnsi"/>
          <w:color w:val="000000"/>
          <w:sz w:val="21"/>
          <w:szCs w:val="21"/>
          <w:lang w:eastAsia="de-DE"/>
        </w:rPr>
        <w:t xml:space="preserve"> (Neuer Kunstverein Wien) im KAHÁN ART SPACE Vienna vier Einzel- oder Gruppenausstellungen gezeigt. Führungen, Diskussionen und Workshops werden die Kommunikation von künstlerischen Ideen, Positionen und Haltungen unterstützen und begleiten. Ein eigenes Kunstvermittlungsprogramm unter Einbindung der jeweiligen Künstlerinnen und Künstler wird sich vor allem an den unmittelbaren Einzugsraum (insbesondere Schulen) richten</w:t>
      </w:r>
    </w:p>
    <w:p w14:paraId="59BC4E8D" w14:textId="77777777" w:rsidR="00631C8A" w:rsidRPr="00377DB3" w:rsidRDefault="00631C8A" w:rsidP="00543703">
      <w:pPr>
        <w:rPr>
          <w:rFonts w:ascii="Beausite Classic Clear" w:eastAsia="Times New Roman" w:hAnsi="Beausite Classic Clear" w:cstheme="minorHAnsi"/>
          <w:color w:val="000000"/>
          <w:sz w:val="21"/>
          <w:szCs w:val="21"/>
          <w:lang w:eastAsia="de-DE"/>
        </w:rPr>
      </w:pPr>
    </w:p>
    <w:p w14:paraId="5A0AB449" w14:textId="4C2F91FF"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b w:val="0"/>
          <w:bCs w:val="0"/>
          <w:sz w:val="30"/>
          <w:szCs w:val="30"/>
        </w:rPr>
        <w:t>b</w:t>
      </w:r>
    </w:p>
    <w:p w14:paraId="40F8DA71" w14:textId="3F5FD211"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b w:val="0"/>
          <w:bCs w:val="0"/>
          <w:sz w:val="30"/>
          <w:szCs w:val="30"/>
        </w:rPr>
        <w:t xml:space="preserve">Daniel </w:t>
      </w:r>
      <w:proofErr w:type="spellStart"/>
      <w:r w:rsidRPr="00377DB3">
        <w:rPr>
          <w:rFonts w:ascii="Beausite Classic Clear" w:hAnsi="Beausite Classic Clear" w:cstheme="minorHAnsi"/>
          <w:b w:val="0"/>
          <w:bCs w:val="0"/>
          <w:sz w:val="30"/>
          <w:szCs w:val="30"/>
        </w:rPr>
        <w:t>Rycharski</w:t>
      </w:r>
      <w:proofErr w:type="spellEnd"/>
      <w:r w:rsidRPr="00377DB3">
        <w:rPr>
          <w:rFonts w:ascii="Beausite Classic Clear" w:hAnsi="Beausite Classic Clear" w:cstheme="minorHAnsi"/>
          <w:b w:val="0"/>
          <w:bCs w:val="0"/>
          <w:sz w:val="30"/>
          <w:szCs w:val="30"/>
        </w:rPr>
        <w:t xml:space="preserve"> "Die Käfige"</w:t>
      </w:r>
    </w:p>
    <w:p w14:paraId="62E13A94" w14:textId="77777777" w:rsidR="00543703" w:rsidRPr="00377DB3" w:rsidRDefault="00543703" w:rsidP="00543703">
      <w:pPr>
        <w:rPr>
          <w:rFonts w:ascii="Beausite Classic Clear" w:eastAsia="Times New Roman" w:hAnsi="Beausite Classic Clear" w:cstheme="minorHAnsi"/>
          <w:color w:val="000000"/>
          <w:sz w:val="21"/>
          <w:szCs w:val="21"/>
          <w:shd w:val="clear" w:color="auto" w:fill="FFFFF0"/>
          <w:lang w:eastAsia="de-DE"/>
        </w:rPr>
      </w:pPr>
    </w:p>
    <w:p w14:paraId="588A96FE" w14:textId="35E6E344" w:rsidR="00543703" w:rsidRPr="00377DB3" w:rsidRDefault="00543703" w:rsidP="00543703">
      <w:pPr>
        <w:spacing w:before="240" w:after="240" w:line="315" w:lineRule="atLeast"/>
        <w:rPr>
          <w:rFonts w:ascii="Beausite Classic Clear" w:eastAsia="Times New Roman" w:hAnsi="Beausite Classic Clear" w:cstheme="minorHAnsi"/>
          <w:color w:val="000000"/>
          <w:sz w:val="21"/>
          <w:szCs w:val="21"/>
          <w:lang w:eastAsia="de-DE"/>
        </w:rPr>
      </w:pPr>
      <w:r w:rsidRPr="00377DB3">
        <w:rPr>
          <w:rFonts w:ascii="Beausite Classic Clear" w:eastAsia="Times New Roman" w:hAnsi="Beausite Classic Clear" w:cstheme="minorHAnsi"/>
          <w:color w:val="000000"/>
          <w:sz w:val="21"/>
          <w:szCs w:val="21"/>
          <w:lang w:eastAsia="de-DE"/>
        </w:rPr>
        <w:t xml:space="preserve">Daniel </w:t>
      </w:r>
      <w:proofErr w:type="spellStart"/>
      <w:r w:rsidRPr="00377DB3">
        <w:rPr>
          <w:rFonts w:ascii="Beausite Classic Clear" w:eastAsia="Times New Roman" w:hAnsi="Beausite Classic Clear" w:cstheme="minorHAnsi"/>
          <w:color w:val="000000"/>
          <w:sz w:val="21"/>
          <w:szCs w:val="21"/>
          <w:lang w:eastAsia="de-DE"/>
        </w:rPr>
        <w:t>Rycharski</w:t>
      </w:r>
      <w:proofErr w:type="spellEnd"/>
      <w:r w:rsidRPr="00377DB3">
        <w:rPr>
          <w:rFonts w:ascii="Beausite Classic Clear" w:eastAsia="Times New Roman" w:hAnsi="Beausite Classic Clear" w:cstheme="minorHAnsi"/>
          <w:color w:val="000000"/>
          <w:sz w:val="21"/>
          <w:szCs w:val="21"/>
          <w:lang w:eastAsia="de-DE"/>
        </w:rPr>
        <w:t xml:space="preserve">, geboren 1986 in dem kleinen Dorf </w:t>
      </w:r>
      <w:proofErr w:type="spellStart"/>
      <w:r w:rsidRPr="00377DB3">
        <w:rPr>
          <w:rFonts w:ascii="Beausite Classic Clear" w:eastAsia="Times New Roman" w:hAnsi="Beausite Classic Clear" w:cstheme="minorHAnsi"/>
          <w:color w:val="000000"/>
          <w:sz w:val="21"/>
          <w:szCs w:val="21"/>
          <w:lang w:eastAsia="de-DE"/>
        </w:rPr>
        <w:t>Kurówko</w:t>
      </w:r>
      <w:proofErr w:type="spellEnd"/>
      <w:r w:rsidRPr="00377DB3">
        <w:rPr>
          <w:rFonts w:ascii="Beausite Classic Clear" w:eastAsia="Times New Roman" w:hAnsi="Beausite Classic Clear" w:cstheme="minorHAnsi"/>
          <w:color w:val="000000"/>
          <w:sz w:val="21"/>
          <w:szCs w:val="21"/>
          <w:lang w:eastAsia="de-DE"/>
        </w:rPr>
        <w:t xml:space="preserve"> in Polen, stellt den ländlichen Raum, seine Geschichte und seine Traditionen in den Mittelpunkt seiner Arbeit. Sein Werk nimmt dadurch einen eigenständigen Platz in der zeitgenössischen polnischen Kunst ein. </w:t>
      </w:r>
      <w:proofErr w:type="spellStart"/>
      <w:r w:rsidRPr="00377DB3">
        <w:rPr>
          <w:rFonts w:ascii="Beausite Classic Clear" w:eastAsia="Times New Roman" w:hAnsi="Beausite Classic Clear" w:cstheme="minorHAnsi"/>
          <w:color w:val="000000"/>
          <w:sz w:val="21"/>
          <w:szCs w:val="21"/>
          <w:lang w:eastAsia="de-DE"/>
        </w:rPr>
        <w:t>Rycharski</w:t>
      </w:r>
      <w:proofErr w:type="spellEnd"/>
      <w:r w:rsidRPr="00377DB3">
        <w:rPr>
          <w:rFonts w:ascii="Beausite Classic Clear" w:eastAsia="Times New Roman" w:hAnsi="Beausite Classic Clear" w:cstheme="minorHAnsi"/>
          <w:color w:val="000000"/>
          <w:sz w:val="21"/>
          <w:szCs w:val="21"/>
          <w:lang w:eastAsia="de-DE"/>
        </w:rPr>
        <w:t xml:space="preserve"> arbeitet an der Schnittstelle verschiedener sozialer und politischer Kontexte und lotet kritisch die Spannungen zwischen dem urbanen und ländlichen Polen, den Rechten der LGBTQ auf der einen und einer politisch agitierenden, katholischen Kirche auf der anderen Seite aus, in einer Ära in der Polen vom Aufstieg des Konservatismus, Nationalismus und Rechtspopulismus gekennzeichnet ist.</w:t>
      </w:r>
    </w:p>
    <w:p w14:paraId="57CF6ABC" w14:textId="77777777" w:rsidR="00543703" w:rsidRPr="00377DB3" w:rsidRDefault="00543703" w:rsidP="00543703">
      <w:pPr>
        <w:spacing w:before="240" w:after="240" w:line="315" w:lineRule="atLeast"/>
        <w:rPr>
          <w:rFonts w:ascii="Beausite Classic Clear" w:eastAsia="Times New Roman" w:hAnsi="Beausite Classic Clear" w:cstheme="minorHAnsi"/>
          <w:color w:val="000000"/>
          <w:sz w:val="21"/>
          <w:szCs w:val="21"/>
          <w:lang w:eastAsia="de-DE"/>
        </w:rPr>
      </w:pPr>
      <w:r w:rsidRPr="00377DB3">
        <w:rPr>
          <w:rFonts w:ascii="Beausite Classic Clear" w:eastAsia="Times New Roman" w:hAnsi="Beausite Classic Clear" w:cstheme="minorHAnsi"/>
          <w:color w:val="000000"/>
          <w:sz w:val="21"/>
          <w:szCs w:val="21"/>
          <w:lang w:eastAsia="de-DE"/>
        </w:rPr>
        <w:t xml:space="preserve">In dem </w:t>
      </w:r>
      <w:proofErr w:type="spellStart"/>
      <w:r w:rsidRPr="00377DB3">
        <w:rPr>
          <w:rFonts w:ascii="Beausite Classic Clear" w:eastAsia="Times New Roman" w:hAnsi="Beausite Classic Clear" w:cstheme="minorHAnsi"/>
          <w:color w:val="000000"/>
          <w:sz w:val="21"/>
          <w:szCs w:val="21"/>
          <w:lang w:eastAsia="de-DE"/>
        </w:rPr>
        <w:t>Rycharski</w:t>
      </w:r>
      <w:proofErr w:type="spellEnd"/>
      <w:r w:rsidRPr="00377DB3">
        <w:rPr>
          <w:rFonts w:ascii="Beausite Classic Clear" w:eastAsia="Times New Roman" w:hAnsi="Beausite Classic Clear" w:cstheme="minorHAnsi"/>
          <w:color w:val="000000"/>
          <w:sz w:val="21"/>
          <w:szCs w:val="21"/>
          <w:lang w:eastAsia="de-DE"/>
        </w:rPr>
        <w:t xml:space="preserve"> oft direkt auf religiöse Symbole zurückgreift und in seine persönliche Welt überträgt, thematisiert er die Liaison zwischen politischer und kirchlicher Macht im Land, deren Intoleranz und latenten Antisemitismus. Immer wieder nutzt </w:t>
      </w:r>
      <w:proofErr w:type="spellStart"/>
      <w:r w:rsidRPr="00377DB3">
        <w:rPr>
          <w:rFonts w:ascii="Beausite Classic Clear" w:eastAsia="Times New Roman" w:hAnsi="Beausite Classic Clear" w:cstheme="minorHAnsi"/>
          <w:color w:val="000000"/>
          <w:sz w:val="21"/>
          <w:szCs w:val="21"/>
          <w:lang w:eastAsia="de-DE"/>
        </w:rPr>
        <w:t>Rycharski</w:t>
      </w:r>
      <w:proofErr w:type="spellEnd"/>
      <w:r w:rsidRPr="00377DB3">
        <w:rPr>
          <w:rFonts w:ascii="Beausite Classic Clear" w:eastAsia="Times New Roman" w:hAnsi="Beausite Classic Clear" w:cstheme="minorHAnsi"/>
          <w:color w:val="000000"/>
          <w:sz w:val="21"/>
          <w:szCs w:val="21"/>
          <w:lang w:eastAsia="de-DE"/>
        </w:rPr>
        <w:t xml:space="preserve"> das Potenzial künstlerischer Partizipation </w:t>
      </w:r>
      <w:proofErr w:type="gramStart"/>
      <w:r w:rsidRPr="00377DB3">
        <w:rPr>
          <w:rFonts w:ascii="Beausite Classic Clear" w:eastAsia="Times New Roman" w:hAnsi="Beausite Classic Clear" w:cstheme="minorHAnsi"/>
          <w:color w:val="000000"/>
          <w:sz w:val="21"/>
          <w:szCs w:val="21"/>
          <w:lang w:eastAsia="de-DE"/>
        </w:rPr>
        <w:t>für  gesellschaftliche</w:t>
      </w:r>
      <w:proofErr w:type="gramEnd"/>
      <w:r w:rsidRPr="00377DB3">
        <w:rPr>
          <w:rFonts w:ascii="Beausite Classic Clear" w:eastAsia="Times New Roman" w:hAnsi="Beausite Classic Clear" w:cstheme="minorHAnsi"/>
          <w:color w:val="000000"/>
          <w:sz w:val="21"/>
          <w:szCs w:val="21"/>
          <w:lang w:eastAsia="de-DE"/>
        </w:rPr>
        <w:t xml:space="preserve"> Debatten. Seine Arbeiten greifen sensibel auf den Dialog mit seiner Herkunft bewahrenden Sprache der Affirmation, Solidarität und Fürsorge zurück. So gehören zu </w:t>
      </w:r>
      <w:proofErr w:type="spellStart"/>
      <w:r w:rsidRPr="00377DB3">
        <w:rPr>
          <w:rFonts w:ascii="Beausite Classic Clear" w:eastAsia="Times New Roman" w:hAnsi="Beausite Classic Clear" w:cstheme="minorHAnsi"/>
          <w:color w:val="000000"/>
          <w:sz w:val="21"/>
          <w:szCs w:val="21"/>
          <w:lang w:eastAsia="de-DE"/>
        </w:rPr>
        <w:t>Rycharskis</w:t>
      </w:r>
      <w:proofErr w:type="spellEnd"/>
      <w:r w:rsidRPr="00377DB3">
        <w:rPr>
          <w:rFonts w:ascii="Beausite Classic Clear" w:eastAsia="Times New Roman" w:hAnsi="Beausite Classic Clear" w:cstheme="minorHAnsi"/>
          <w:color w:val="000000"/>
          <w:sz w:val="21"/>
          <w:szCs w:val="21"/>
          <w:lang w:eastAsia="de-DE"/>
        </w:rPr>
        <w:t xml:space="preserve"> künstlerischen Strategien Installationen im öffentlichen städtischen und ländlichen Raum, in die er die Gemeinschaft, deren Ausdrucksweise, Handwerk und Geschichte einbindet. Die aus dieser Haltung entstehenden Arbeiten nehmen häufig die Form eines stillen, politischen Protestes an. </w:t>
      </w:r>
    </w:p>
    <w:p w14:paraId="4B3E8DAE" w14:textId="77777777" w:rsidR="00543703" w:rsidRPr="00377DB3" w:rsidRDefault="00543703" w:rsidP="00543703">
      <w:pPr>
        <w:spacing w:before="240" w:after="240" w:line="315" w:lineRule="atLeast"/>
        <w:rPr>
          <w:rFonts w:ascii="Beausite Classic Clear" w:eastAsia="Times New Roman" w:hAnsi="Beausite Classic Clear" w:cstheme="minorHAnsi"/>
          <w:color w:val="000000"/>
          <w:sz w:val="21"/>
          <w:szCs w:val="21"/>
          <w:lang w:eastAsia="de-DE"/>
        </w:rPr>
      </w:pPr>
      <w:r w:rsidRPr="00377DB3">
        <w:rPr>
          <w:rFonts w:ascii="Beausite Classic Clear" w:eastAsia="Times New Roman" w:hAnsi="Beausite Classic Clear" w:cstheme="minorHAnsi"/>
          <w:color w:val="000000"/>
          <w:sz w:val="21"/>
          <w:szCs w:val="21"/>
          <w:lang w:eastAsia="de-DE"/>
        </w:rPr>
        <w:t>Das Werk, das der Ausstellung ihren Namen gibt, „Die Käfige“ zeugt von der Desillusionierung des Künstlers von der Homophobie der polnischen Kirche, die seine Versuche, einen reformistischen Dialog mit ihr zu finden, um sich für die LGBTQ-Menschen zu öffnen, verständnislos zurückweist. Eine Enttäuschung und Kritik, die sich in diesen aus ländlichen Eisenzäunen gefertigten Kirchenmodellen manifestiert, die er zusammen mit seinem Vater, einem Schweißer, geschaffen hat. Hier präsentiert er die Kirche als innerlich leere, auf ihre Werte von Menschenliebe und Gerechtigkeit vergessende „eiserne Institution".</w:t>
      </w:r>
    </w:p>
    <w:p w14:paraId="395C3CA6" w14:textId="77777777" w:rsidR="00377DB3" w:rsidRDefault="00543703" w:rsidP="00377DB3">
      <w:pPr>
        <w:spacing w:before="240" w:after="240" w:line="315" w:lineRule="atLeast"/>
        <w:rPr>
          <w:rFonts w:ascii="Beausite Classic Clear" w:eastAsia="Times New Roman" w:hAnsi="Beausite Classic Clear" w:cstheme="minorHAnsi"/>
          <w:color w:val="000000"/>
          <w:sz w:val="21"/>
          <w:szCs w:val="21"/>
          <w:lang w:eastAsia="de-DE"/>
        </w:rPr>
      </w:pPr>
      <w:r w:rsidRPr="00377DB3">
        <w:rPr>
          <w:rFonts w:ascii="Beausite Classic Clear" w:eastAsia="Times New Roman" w:hAnsi="Beausite Classic Clear" w:cstheme="minorHAnsi"/>
          <w:color w:val="000000"/>
          <w:sz w:val="21"/>
          <w:szCs w:val="21"/>
          <w:lang w:eastAsia="de-DE"/>
        </w:rPr>
        <w:t xml:space="preserve">Das Werk „Zwei </w:t>
      </w:r>
      <w:proofErr w:type="spellStart"/>
      <w:r w:rsidRPr="00377DB3">
        <w:rPr>
          <w:rFonts w:ascii="Beausite Classic Clear" w:eastAsia="Times New Roman" w:hAnsi="Beausite Classic Clear" w:cstheme="minorHAnsi"/>
          <w:color w:val="000000"/>
          <w:sz w:val="21"/>
          <w:szCs w:val="21"/>
          <w:lang w:eastAsia="de-DE"/>
        </w:rPr>
        <w:t>Christuse</w:t>
      </w:r>
      <w:proofErr w:type="spellEnd"/>
      <w:r w:rsidRPr="00377DB3">
        <w:rPr>
          <w:rFonts w:ascii="Beausite Classic Clear" w:eastAsia="Times New Roman" w:hAnsi="Beausite Classic Clear" w:cstheme="minorHAnsi"/>
          <w:color w:val="000000"/>
          <w:sz w:val="21"/>
          <w:szCs w:val="21"/>
          <w:lang w:eastAsia="de-DE"/>
        </w:rPr>
        <w:t xml:space="preserve">“ stellt die Umarmung zweier Christusfiguren in einer Geste des Mitgefühls dar. Es ist eine Hommage an Dietrich Bonhoeffer, den in den letzten Kriegstagen, im April 1945 auf persönlichen Befehl Hitlers hingerichteten Pfarrer und Widerstandskämpfer. Bonhoeffer trat für ein "nichtreligiöses Christentum" und für eine radikale Erneuerung der Kirche im Sinne ihrer ursprünglichen Werte ein, einer Kirche, deren humanistische Grundwerte </w:t>
      </w:r>
      <w:proofErr w:type="spellStart"/>
      <w:r w:rsidRPr="00377DB3">
        <w:rPr>
          <w:rFonts w:ascii="Beausite Classic Clear" w:eastAsia="Times New Roman" w:hAnsi="Beausite Classic Clear" w:cstheme="minorHAnsi"/>
          <w:color w:val="000000"/>
          <w:sz w:val="21"/>
          <w:szCs w:val="21"/>
          <w:lang w:eastAsia="de-DE"/>
        </w:rPr>
        <w:t>Rycharski</w:t>
      </w:r>
      <w:proofErr w:type="spellEnd"/>
      <w:r w:rsidRPr="00377DB3">
        <w:rPr>
          <w:rFonts w:ascii="Beausite Classic Clear" w:eastAsia="Times New Roman" w:hAnsi="Beausite Classic Clear" w:cstheme="minorHAnsi"/>
          <w:color w:val="000000"/>
          <w:sz w:val="21"/>
          <w:szCs w:val="21"/>
          <w:lang w:eastAsia="de-DE"/>
        </w:rPr>
        <w:t xml:space="preserve"> immer wieder einfordert.</w:t>
      </w:r>
      <w:r w:rsidRPr="00377DB3">
        <w:rPr>
          <w:rFonts w:ascii="Beausite Classic Clear" w:eastAsia="Times New Roman" w:hAnsi="Beausite Classic Clear" w:cstheme="minorHAnsi"/>
          <w:color w:val="000000"/>
          <w:sz w:val="21"/>
          <w:szCs w:val="21"/>
          <w:lang w:eastAsia="de-DE"/>
        </w:rPr>
        <w:tab/>
      </w:r>
    </w:p>
    <w:p w14:paraId="08C4750D" w14:textId="55F04713" w:rsidR="00377DB3" w:rsidRDefault="00377DB3" w:rsidP="00377DB3">
      <w:pPr>
        <w:pStyle w:val="berschrift2"/>
        <w:spacing w:before="0" w:beforeAutospacing="0" w:after="0" w:afterAutospacing="0" w:line="375" w:lineRule="atLeast"/>
        <w:rPr>
          <w:rFonts w:ascii="Beausite Classic Clear" w:hAnsi="Beausite Classic Clear" w:cstheme="minorHAnsi"/>
          <w:b w:val="0"/>
          <w:bCs w:val="0"/>
          <w:sz w:val="30"/>
          <w:szCs w:val="30"/>
        </w:rPr>
      </w:pPr>
      <w:r>
        <w:rPr>
          <w:rFonts w:ascii="Beausite Classic Clear" w:hAnsi="Beausite Classic Clear" w:cstheme="minorHAnsi"/>
          <w:b w:val="0"/>
          <w:bCs w:val="0"/>
          <w:sz w:val="30"/>
          <w:szCs w:val="30"/>
        </w:rPr>
        <w:lastRenderedPageBreak/>
        <w:t>c</w:t>
      </w:r>
    </w:p>
    <w:p w14:paraId="710F41BB" w14:textId="523CFD0B" w:rsidR="00543703" w:rsidRPr="00377DB3" w:rsidRDefault="00543703" w:rsidP="00377DB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b w:val="0"/>
          <w:bCs w:val="0"/>
          <w:sz w:val="30"/>
          <w:szCs w:val="30"/>
        </w:rPr>
        <w:t>Café &amp; Bar KRAUS</w:t>
      </w:r>
      <w:r w:rsidRPr="00377DB3">
        <w:rPr>
          <w:rFonts w:ascii="Beausite Classic Clear" w:hAnsi="Beausite Classic Clear" w:cstheme="minorHAnsi"/>
          <w:b w:val="0"/>
          <w:bCs w:val="0"/>
          <w:sz w:val="30"/>
          <w:szCs w:val="30"/>
        </w:rPr>
        <w:tab/>
      </w:r>
      <w:r w:rsidRPr="00377DB3">
        <w:rPr>
          <w:rFonts w:ascii="Beausite Classic Clear" w:hAnsi="Beausite Classic Clear" w:cstheme="minorHAnsi"/>
          <w:b w:val="0"/>
          <w:bCs w:val="0"/>
          <w:sz w:val="30"/>
          <w:szCs w:val="30"/>
        </w:rPr>
        <w:tab/>
      </w:r>
      <w:r w:rsidRPr="00377DB3">
        <w:rPr>
          <w:rFonts w:ascii="Beausite Classic Clear" w:hAnsi="Beausite Classic Clear" w:cstheme="minorHAnsi"/>
          <w:b w:val="0"/>
          <w:bCs w:val="0"/>
          <w:sz w:val="30"/>
          <w:szCs w:val="30"/>
        </w:rPr>
        <w:tab/>
      </w:r>
      <w:r w:rsidRPr="00377DB3">
        <w:rPr>
          <w:rFonts w:ascii="Beausite Classic Clear" w:hAnsi="Beausite Classic Clear" w:cstheme="minorHAnsi"/>
          <w:b w:val="0"/>
          <w:bCs w:val="0"/>
          <w:sz w:val="30"/>
          <w:szCs w:val="30"/>
        </w:rPr>
        <w:tab/>
        <w:t>Raum für Begegnung</w:t>
      </w:r>
    </w:p>
    <w:p w14:paraId="138F3011" w14:textId="05BC2F0B"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sz w:val="30"/>
          <w:szCs w:val="30"/>
        </w:rPr>
      </w:pPr>
    </w:p>
    <w:p w14:paraId="5513210B" w14:textId="77777777" w:rsidR="00543703" w:rsidRPr="00377DB3" w:rsidRDefault="00543703" w:rsidP="00543703">
      <w:pPr>
        <w:rPr>
          <w:rFonts w:ascii="Beausite Classic Clear" w:hAnsi="Beausite Classic Clear" w:cstheme="minorHAnsi"/>
        </w:rPr>
      </w:pPr>
      <w:r w:rsidRPr="00377DB3">
        <w:rPr>
          <w:rFonts w:ascii="Beausite Classic Clear" w:hAnsi="Beausite Classic Clear" w:cstheme="minorHAnsi"/>
        </w:rPr>
        <w:t>Das KRAUS ist der gastronomische Nachbar des KAHAN ART SPACE Vienna und Bindeglied zum Büro des Monatsmagazins DATUM sowie der Österreich-Redaktion der deutschen Wo-</w:t>
      </w:r>
      <w:proofErr w:type="spellStart"/>
      <w:r w:rsidRPr="00377DB3">
        <w:rPr>
          <w:rFonts w:ascii="Beausite Classic Clear" w:hAnsi="Beausite Classic Clear" w:cstheme="minorHAnsi"/>
        </w:rPr>
        <w:t>chenzeitung</w:t>
      </w:r>
      <w:proofErr w:type="spellEnd"/>
      <w:r w:rsidRPr="00377DB3">
        <w:rPr>
          <w:rFonts w:ascii="Beausite Classic Clear" w:hAnsi="Beausite Classic Clear" w:cstheme="minorHAnsi"/>
        </w:rPr>
        <w:t xml:space="preserve"> DIE ZEIT.</w:t>
      </w:r>
    </w:p>
    <w:p w14:paraId="59E77FC2" w14:textId="77777777" w:rsidR="00543703" w:rsidRPr="00377DB3" w:rsidRDefault="00543703" w:rsidP="00543703">
      <w:pPr>
        <w:rPr>
          <w:rFonts w:ascii="Beausite Classic Clear" w:hAnsi="Beausite Classic Clear" w:cstheme="minorHAnsi"/>
        </w:rPr>
      </w:pPr>
    </w:p>
    <w:p w14:paraId="211D0A5F" w14:textId="77777777" w:rsidR="00543703" w:rsidRPr="00377DB3" w:rsidRDefault="00543703" w:rsidP="00543703">
      <w:pPr>
        <w:rPr>
          <w:rFonts w:ascii="Beausite Classic Clear" w:hAnsi="Beausite Classic Clear" w:cstheme="minorHAnsi"/>
        </w:rPr>
      </w:pPr>
      <w:r w:rsidRPr="00377DB3">
        <w:rPr>
          <w:rFonts w:ascii="Beausite Classic Clear" w:hAnsi="Beausite Classic Clear" w:cstheme="minorHAnsi"/>
        </w:rPr>
        <w:t xml:space="preserve">Als Neuinterpretation des klassischen Wiener Kaffeehauses lädt es nicht nur zum ausgiebigen Frühstück, sondern auch tagsüber mit einer interessanten Karte zum Essen ein. Abends </w:t>
      </w:r>
      <w:proofErr w:type="spellStart"/>
      <w:r w:rsidRPr="00377DB3">
        <w:rPr>
          <w:rFonts w:ascii="Beausite Classic Clear" w:hAnsi="Beausite Classic Clear" w:cstheme="minorHAnsi"/>
        </w:rPr>
        <w:t>ver</w:t>
      </w:r>
      <w:proofErr w:type="spellEnd"/>
      <w:r w:rsidRPr="00377DB3">
        <w:rPr>
          <w:rFonts w:ascii="Beausite Classic Clear" w:hAnsi="Beausite Classic Clear" w:cstheme="minorHAnsi"/>
        </w:rPr>
        <w:t>-wandelt es sich dann in eine Bar mit einer ganz besonderen Atmosphäre.</w:t>
      </w:r>
    </w:p>
    <w:p w14:paraId="7223B0A1" w14:textId="77777777" w:rsidR="00543703" w:rsidRPr="00377DB3" w:rsidRDefault="00543703" w:rsidP="00543703">
      <w:pPr>
        <w:rPr>
          <w:rFonts w:ascii="Beausite Classic Clear" w:hAnsi="Beausite Classic Clear" w:cstheme="minorHAnsi"/>
        </w:rPr>
      </w:pPr>
    </w:p>
    <w:p w14:paraId="5E3C13B0" w14:textId="6BB8BE18" w:rsidR="00543703" w:rsidRPr="00377DB3" w:rsidRDefault="00543703" w:rsidP="00543703">
      <w:pPr>
        <w:rPr>
          <w:rFonts w:ascii="Beausite Classic Clear" w:hAnsi="Beausite Classic Clear" w:cstheme="minorHAnsi"/>
        </w:rPr>
      </w:pPr>
      <w:r w:rsidRPr="00377DB3">
        <w:rPr>
          <w:rFonts w:ascii="Beausite Classic Clear" w:hAnsi="Beausite Classic Clear" w:cstheme="minorHAnsi"/>
        </w:rPr>
        <w:t xml:space="preserve">So wie vor mehr als 100 Jahren das Wiener </w:t>
      </w:r>
      <w:proofErr w:type="spellStart"/>
      <w:r w:rsidRPr="00377DB3">
        <w:rPr>
          <w:rFonts w:ascii="Beausite Classic Clear" w:hAnsi="Beausite Classic Clear" w:cstheme="minorHAnsi"/>
        </w:rPr>
        <w:t>Kaffehaus</w:t>
      </w:r>
      <w:proofErr w:type="spellEnd"/>
      <w:r w:rsidRPr="00377DB3">
        <w:rPr>
          <w:rFonts w:ascii="Beausite Classic Clear" w:hAnsi="Beausite Classic Clear" w:cstheme="minorHAnsi"/>
        </w:rPr>
        <w:t xml:space="preserve"> das Zentrum für intellektuelle Zusammen-</w:t>
      </w:r>
      <w:proofErr w:type="spellStart"/>
      <w:r w:rsidRPr="00377DB3">
        <w:rPr>
          <w:rFonts w:ascii="Beausite Classic Clear" w:hAnsi="Beausite Classic Clear" w:cstheme="minorHAnsi"/>
        </w:rPr>
        <w:t>künfte</w:t>
      </w:r>
      <w:proofErr w:type="spellEnd"/>
      <w:r w:rsidRPr="00377DB3">
        <w:rPr>
          <w:rFonts w:ascii="Beausite Classic Clear" w:hAnsi="Beausite Classic Clear" w:cstheme="minorHAnsi"/>
        </w:rPr>
        <w:t xml:space="preserve"> und heftige Debatten war, soll das KRAUS ein Begegnungsort für Kunst und Medien sein. Mit einem vielfältigen Veranstaltungsprogramm will es den Diskurs und kritischen Geist in der Stadt neu beleben. Karl Kraus dient hierfür als Vorlage und Inspiration. Javier </w:t>
      </w:r>
      <w:proofErr w:type="spellStart"/>
      <w:r w:rsidRPr="00377DB3">
        <w:rPr>
          <w:rFonts w:ascii="Beausite Classic Clear" w:hAnsi="Beausite Classic Clear" w:cstheme="minorHAnsi"/>
        </w:rPr>
        <w:t>Mancilla</w:t>
      </w:r>
      <w:proofErr w:type="spellEnd"/>
      <w:r w:rsidRPr="00377DB3">
        <w:rPr>
          <w:rFonts w:ascii="Beausite Classic Clear" w:hAnsi="Beausite Classic Clear" w:cstheme="minorHAnsi"/>
        </w:rPr>
        <w:t xml:space="preserve"> wird die Leitung des Lokals übernehmen, er ist bekannt vom Heuer am Karlsplatz. Zuvor war </w:t>
      </w:r>
      <w:proofErr w:type="spellStart"/>
      <w:r w:rsidRPr="00377DB3">
        <w:rPr>
          <w:rFonts w:ascii="Beausite Classic Clear" w:hAnsi="Beausite Classic Clear" w:cstheme="minorHAnsi"/>
        </w:rPr>
        <w:t>Mancilla</w:t>
      </w:r>
      <w:proofErr w:type="spellEnd"/>
      <w:r w:rsidRPr="00377DB3">
        <w:rPr>
          <w:rFonts w:ascii="Beausite Classic Clear" w:hAnsi="Beausite Classic Clear" w:cstheme="minorHAnsi"/>
        </w:rPr>
        <w:t xml:space="preserve"> einer der Eigentümer des </w:t>
      </w:r>
      <w:proofErr w:type="spellStart"/>
      <w:r w:rsidRPr="00377DB3">
        <w:rPr>
          <w:rFonts w:ascii="Beausite Classic Clear" w:hAnsi="Beausite Classic Clear" w:cstheme="minorHAnsi"/>
        </w:rPr>
        <w:t>Morisson</w:t>
      </w:r>
      <w:proofErr w:type="spellEnd"/>
      <w:r w:rsidRPr="00377DB3">
        <w:rPr>
          <w:rFonts w:ascii="Beausite Classic Clear" w:hAnsi="Beausite Classic Clear" w:cstheme="minorHAnsi"/>
        </w:rPr>
        <w:t xml:space="preserve"> Club und Mitgründer der Betonküche. Von ihm stammt das Konzept zum Festival Liquid Market.</w:t>
      </w:r>
    </w:p>
    <w:p w14:paraId="0430426A" w14:textId="4A709454"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sz w:val="30"/>
          <w:szCs w:val="30"/>
        </w:rPr>
      </w:pPr>
    </w:p>
    <w:p w14:paraId="5A8A668A" w14:textId="77777777"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b w:val="0"/>
          <w:bCs w:val="0"/>
          <w:sz w:val="30"/>
          <w:szCs w:val="30"/>
        </w:rPr>
        <w:t>d</w:t>
      </w:r>
    </w:p>
    <w:p w14:paraId="697F34A6" w14:textId="01B36731"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b w:val="0"/>
          <w:bCs w:val="0"/>
          <w:sz w:val="30"/>
          <w:szCs w:val="30"/>
        </w:rPr>
      </w:pPr>
      <w:r w:rsidRPr="00377DB3">
        <w:rPr>
          <w:rFonts w:ascii="Beausite Classic Clear" w:hAnsi="Beausite Classic Clear" w:cstheme="minorHAnsi"/>
          <w:b w:val="0"/>
          <w:bCs w:val="0"/>
          <w:sz w:val="30"/>
          <w:szCs w:val="30"/>
        </w:rPr>
        <w:t>DATUM &amp; DIE ZEIT</w:t>
      </w:r>
      <w:r w:rsidRPr="00377DB3">
        <w:rPr>
          <w:rFonts w:ascii="Beausite Classic Clear" w:hAnsi="Beausite Classic Clear" w:cstheme="minorHAnsi"/>
          <w:b w:val="0"/>
          <w:bCs w:val="0"/>
          <w:sz w:val="30"/>
          <w:szCs w:val="30"/>
        </w:rPr>
        <w:tab/>
      </w:r>
      <w:r w:rsidRPr="00377DB3">
        <w:rPr>
          <w:rFonts w:ascii="Beausite Classic Clear" w:hAnsi="Beausite Classic Clear" w:cstheme="minorHAnsi"/>
          <w:b w:val="0"/>
          <w:bCs w:val="0"/>
          <w:sz w:val="30"/>
          <w:szCs w:val="30"/>
        </w:rPr>
        <w:tab/>
      </w:r>
      <w:r w:rsidRPr="00377DB3">
        <w:rPr>
          <w:rFonts w:ascii="Beausite Classic Clear" w:hAnsi="Beausite Classic Clear" w:cstheme="minorHAnsi"/>
          <w:b w:val="0"/>
          <w:bCs w:val="0"/>
          <w:sz w:val="30"/>
          <w:szCs w:val="30"/>
        </w:rPr>
        <w:tab/>
        <w:t>Raum für Qualitätsjournalismus</w:t>
      </w:r>
    </w:p>
    <w:p w14:paraId="29631401" w14:textId="5787D3F4" w:rsidR="00543703" w:rsidRPr="00377DB3" w:rsidRDefault="00543703" w:rsidP="00543703">
      <w:pPr>
        <w:rPr>
          <w:rFonts w:ascii="Beausite Classic Clear" w:hAnsi="Beausite Classic Clear" w:cstheme="minorHAnsi"/>
          <w:color w:val="000000"/>
          <w:sz w:val="21"/>
          <w:szCs w:val="21"/>
          <w:shd w:val="clear" w:color="auto" w:fill="FFFFF0"/>
        </w:rPr>
      </w:pPr>
    </w:p>
    <w:p w14:paraId="10DB2663" w14:textId="6E3F7CF1" w:rsidR="00543703" w:rsidRPr="00377DB3" w:rsidRDefault="00543703" w:rsidP="00543703">
      <w:pPr>
        <w:rPr>
          <w:rFonts w:ascii="Beausite Classic Clear" w:hAnsi="Beausite Classic Clear" w:cstheme="minorHAnsi"/>
        </w:rPr>
      </w:pPr>
      <w:r w:rsidRPr="00377DB3">
        <w:rPr>
          <w:rFonts w:ascii="Beausite Classic Clear" w:hAnsi="Beausite Classic Clear" w:cstheme="minorHAnsi"/>
        </w:rPr>
        <w:t xml:space="preserve">Alexander Zach ermöglichte im Herbst 2016 als Investor und operativer Geschäftsführer die Fortführung des österreichischen Monatsmagazins DATUM, </w:t>
      </w:r>
      <w:proofErr w:type="gramStart"/>
      <w:r w:rsidRPr="00377DB3">
        <w:rPr>
          <w:rFonts w:ascii="Beausite Classic Clear" w:hAnsi="Beausite Classic Clear" w:cstheme="minorHAnsi"/>
        </w:rPr>
        <w:t>das</w:t>
      </w:r>
      <w:proofErr w:type="gramEnd"/>
      <w:r w:rsidRPr="00377DB3">
        <w:rPr>
          <w:rFonts w:ascii="Beausite Classic Clear" w:hAnsi="Beausite Classic Clear" w:cstheme="minorHAnsi"/>
        </w:rPr>
        <w:t xml:space="preserve"> seit mehr als 15 Jahren für kompromisslosen Qualitätsjournalismus steht. Er initiierte ein eigenes Talente-Programm für Jungjournalist/innen und schuf damit gemeinsam </w:t>
      </w:r>
      <w:proofErr w:type="gramStart"/>
      <w:r w:rsidRPr="00377DB3">
        <w:rPr>
          <w:rFonts w:ascii="Beausite Classic Clear" w:hAnsi="Beausite Classic Clear" w:cstheme="minorHAnsi"/>
        </w:rPr>
        <w:t>mit seinen Partner</w:t>
      </w:r>
      <w:proofErr w:type="gramEnd"/>
      <w:r w:rsidRPr="00377DB3">
        <w:rPr>
          <w:rFonts w:ascii="Beausite Classic Clear" w:hAnsi="Beausite Classic Clear" w:cstheme="minorHAnsi"/>
        </w:rPr>
        <w:t xml:space="preserve">/innen u.a. durch eine </w:t>
      </w:r>
      <w:proofErr w:type="spellStart"/>
      <w:r w:rsidRPr="00377DB3">
        <w:rPr>
          <w:rFonts w:ascii="Beausite Classic Clear" w:hAnsi="Beausite Classic Clear" w:cstheme="minorHAnsi"/>
        </w:rPr>
        <w:t>Ver-lagspartnerschaft</w:t>
      </w:r>
      <w:proofErr w:type="spellEnd"/>
      <w:r w:rsidRPr="00377DB3">
        <w:rPr>
          <w:rFonts w:ascii="Beausite Classic Clear" w:hAnsi="Beausite Classic Clear" w:cstheme="minorHAnsi"/>
        </w:rPr>
        <w:t xml:space="preserve"> mit dem ZEIT Verlag auch nach seinem Ausscheiden in diesem Jahr eine stabile wirtschaftliche Basis für den Fortbestand des Magazins. Sowohl DATUM als auch die Österreich-Redaktion von DIE ZEIT haben ihre Büros am selben Standort wie das KRAUS und der KAHAN ART SPACE Vienna.</w:t>
      </w:r>
    </w:p>
    <w:p w14:paraId="5BF740B7" w14:textId="77777777" w:rsidR="00543703" w:rsidRPr="00377DB3" w:rsidRDefault="00543703" w:rsidP="00543703">
      <w:pPr>
        <w:pStyle w:val="berschrift2"/>
        <w:spacing w:before="0" w:beforeAutospacing="0" w:after="0" w:afterAutospacing="0" w:line="375" w:lineRule="atLeast"/>
        <w:rPr>
          <w:rFonts w:ascii="Beausite Classic Clear" w:hAnsi="Beausite Classic Clear" w:cstheme="minorHAnsi"/>
          <w:sz w:val="30"/>
          <w:szCs w:val="30"/>
        </w:rPr>
      </w:pPr>
    </w:p>
    <w:p w14:paraId="693C810D" w14:textId="77777777" w:rsidR="00543703" w:rsidRPr="00377DB3" w:rsidRDefault="00543703" w:rsidP="00543703">
      <w:pPr>
        <w:rPr>
          <w:rFonts w:ascii="Beausite Classic Clear" w:hAnsi="Beausite Classic Clear" w:cstheme="minorHAnsi"/>
          <w:vanish/>
        </w:rPr>
      </w:pPr>
    </w:p>
    <w:p w14:paraId="141CA6C3" w14:textId="77777777" w:rsidR="00543703" w:rsidRPr="00377DB3" w:rsidRDefault="00543703" w:rsidP="00543703">
      <w:pPr>
        <w:spacing w:before="240" w:after="240" w:line="315" w:lineRule="atLeast"/>
        <w:rPr>
          <w:rFonts w:ascii="Beausite Classic Clear" w:eastAsia="Times New Roman" w:hAnsi="Beausite Classic Clear" w:cstheme="minorHAnsi"/>
          <w:color w:val="000000"/>
          <w:sz w:val="21"/>
          <w:szCs w:val="21"/>
          <w:lang w:eastAsia="de-DE"/>
        </w:rPr>
      </w:pPr>
    </w:p>
    <w:p w14:paraId="58943EC3" w14:textId="77777777" w:rsidR="00975E14" w:rsidRPr="00377DB3" w:rsidRDefault="00975E14" w:rsidP="00975E14">
      <w:pPr>
        <w:rPr>
          <w:rFonts w:ascii="Beausite Classic Clear" w:eastAsia="Times New Roman" w:hAnsi="Beausite Classic Clear" w:cstheme="minorHAnsi"/>
          <w:color w:val="000000"/>
          <w:sz w:val="18"/>
          <w:szCs w:val="18"/>
          <w:lang w:eastAsia="de-DE"/>
        </w:rPr>
      </w:pPr>
    </w:p>
    <w:p w14:paraId="64FB64B1" w14:textId="18C21211" w:rsidR="002C623F" w:rsidRPr="00377DB3" w:rsidRDefault="002C623F" w:rsidP="00975E14">
      <w:pPr>
        <w:spacing w:before="100" w:beforeAutospacing="1" w:after="100" w:afterAutospacing="1"/>
        <w:rPr>
          <w:rFonts w:ascii="Beausite Classic Clear" w:eastAsia="Times New Roman" w:hAnsi="Beausite Classic Clear" w:cstheme="minorHAnsi"/>
          <w:color w:val="000000"/>
          <w:sz w:val="18"/>
          <w:szCs w:val="18"/>
          <w:lang w:eastAsia="de-DE"/>
        </w:rPr>
      </w:pPr>
    </w:p>
    <w:sectPr w:rsidR="002C623F" w:rsidRPr="00377DB3" w:rsidSect="008952B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Beausite Classic Clear">
    <w:altName w:val="Beausite Classic Clear"/>
    <w:panose1 w:val="020B0503030502060203"/>
    <w:charset w:val="00"/>
    <w:family w:val="swiss"/>
    <w:notTrueType/>
    <w:pitch w:val="variable"/>
    <w:sig w:usb0="00000007" w:usb1="00000001" w:usb2="00000000" w:usb3="00000000" w:csb0="00000093" w:csb1="00000000"/>
  </w:font>
  <w:font w:name="Beausite Classic Semibold">
    <w:altName w:val="Beausite Classic Semibold"/>
    <w:panose1 w:val="020B0703030502060203"/>
    <w:charset w:val="00"/>
    <w:family w:val="swiss"/>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272A6D"/>
    <w:multiLevelType w:val="hybridMultilevel"/>
    <w:tmpl w:val="9B3A9946"/>
    <w:lvl w:ilvl="0" w:tplc="73C26636">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14"/>
    <w:rsid w:val="002C623F"/>
    <w:rsid w:val="00377DB3"/>
    <w:rsid w:val="00543703"/>
    <w:rsid w:val="00631C8A"/>
    <w:rsid w:val="00805EBD"/>
    <w:rsid w:val="008952BC"/>
    <w:rsid w:val="00975E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29CF"/>
  <w15:chartTrackingRefBased/>
  <w15:docId w15:val="{80441F57-DF86-9A4E-9A33-ED366C7C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543703"/>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975E14"/>
  </w:style>
  <w:style w:type="character" w:styleId="Fett">
    <w:name w:val="Strong"/>
    <w:basedOn w:val="Absatz-Standardschriftart"/>
    <w:uiPriority w:val="22"/>
    <w:qFormat/>
    <w:rsid w:val="00975E14"/>
    <w:rPr>
      <w:b/>
      <w:bCs/>
    </w:rPr>
  </w:style>
  <w:style w:type="character" w:styleId="Hyperlink">
    <w:name w:val="Hyperlink"/>
    <w:basedOn w:val="Absatz-Standardschriftart"/>
    <w:uiPriority w:val="99"/>
    <w:semiHidden/>
    <w:unhideWhenUsed/>
    <w:rsid w:val="00975E14"/>
    <w:rPr>
      <w:color w:val="0000FF"/>
      <w:u w:val="single"/>
    </w:rPr>
  </w:style>
  <w:style w:type="paragraph" w:customStyle="1" w:styleId="TextA">
    <w:name w:val="Text A"/>
    <w:rsid w:val="00975E14"/>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de-DE" w:eastAsia="de-DE"/>
      <w14:textOutline w14:w="12700" w14:cap="flat" w14:cmpd="sng" w14:algn="ctr">
        <w14:noFill/>
        <w14:prstDash w14:val="solid"/>
        <w14:miter w14:lim="400000"/>
      </w14:textOutline>
    </w:rPr>
  </w:style>
  <w:style w:type="character" w:customStyle="1" w:styleId="berschrift2Zchn">
    <w:name w:val="Überschrift 2 Zchn"/>
    <w:basedOn w:val="Absatz-Standardschriftart"/>
    <w:link w:val="berschrift2"/>
    <w:uiPriority w:val="9"/>
    <w:rsid w:val="00543703"/>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543703"/>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37336">
      <w:bodyDiv w:val="1"/>
      <w:marLeft w:val="0"/>
      <w:marRight w:val="0"/>
      <w:marTop w:val="0"/>
      <w:marBottom w:val="0"/>
      <w:divBdr>
        <w:top w:val="none" w:sz="0" w:space="0" w:color="auto"/>
        <w:left w:val="none" w:sz="0" w:space="0" w:color="auto"/>
        <w:bottom w:val="none" w:sz="0" w:space="0" w:color="auto"/>
        <w:right w:val="none" w:sz="0" w:space="0" w:color="auto"/>
      </w:divBdr>
    </w:div>
    <w:div w:id="40138690">
      <w:bodyDiv w:val="1"/>
      <w:marLeft w:val="0"/>
      <w:marRight w:val="0"/>
      <w:marTop w:val="0"/>
      <w:marBottom w:val="0"/>
      <w:divBdr>
        <w:top w:val="none" w:sz="0" w:space="0" w:color="auto"/>
        <w:left w:val="none" w:sz="0" w:space="0" w:color="auto"/>
        <w:bottom w:val="none" w:sz="0" w:space="0" w:color="auto"/>
        <w:right w:val="none" w:sz="0" w:space="0" w:color="auto"/>
      </w:divBdr>
    </w:div>
    <w:div w:id="93284918">
      <w:bodyDiv w:val="1"/>
      <w:marLeft w:val="0"/>
      <w:marRight w:val="0"/>
      <w:marTop w:val="0"/>
      <w:marBottom w:val="0"/>
      <w:divBdr>
        <w:top w:val="none" w:sz="0" w:space="0" w:color="auto"/>
        <w:left w:val="none" w:sz="0" w:space="0" w:color="auto"/>
        <w:bottom w:val="none" w:sz="0" w:space="0" w:color="auto"/>
        <w:right w:val="none" w:sz="0" w:space="0" w:color="auto"/>
      </w:divBdr>
    </w:div>
    <w:div w:id="500391637">
      <w:bodyDiv w:val="1"/>
      <w:marLeft w:val="0"/>
      <w:marRight w:val="0"/>
      <w:marTop w:val="0"/>
      <w:marBottom w:val="0"/>
      <w:divBdr>
        <w:top w:val="none" w:sz="0" w:space="0" w:color="auto"/>
        <w:left w:val="none" w:sz="0" w:space="0" w:color="auto"/>
        <w:bottom w:val="none" w:sz="0" w:space="0" w:color="auto"/>
        <w:right w:val="none" w:sz="0" w:space="0" w:color="auto"/>
      </w:divBdr>
    </w:div>
    <w:div w:id="604385709">
      <w:bodyDiv w:val="1"/>
      <w:marLeft w:val="0"/>
      <w:marRight w:val="0"/>
      <w:marTop w:val="0"/>
      <w:marBottom w:val="0"/>
      <w:divBdr>
        <w:top w:val="none" w:sz="0" w:space="0" w:color="auto"/>
        <w:left w:val="none" w:sz="0" w:space="0" w:color="auto"/>
        <w:bottom w:val="none" w:sz="0" w:space="0" w:color="auto"/>
        <w:right w:val="none" w:sz="0" w:space="0" w:color="auto"/>
      </w:divBdr>
    </w:div>
    <w:div w:id="1000427963">
      <w:bodyDiv w:val="1"/>
      <w:marLeft w:val="0"/>
      <w:marRight w:val="0"/>
      <w:marTop w:val="0"/>
      <w:marBottom w:val="0"/>
      <w:divBdr>
        <w:top w:val="none" w:sz="0" w:space="0" w:color="auto"/>
        <w:left w:val="none" w:sz="0" w:space="0" w:color="auto"/>
        <w:bottom w:val="none" w:sz="0" w:space="0" w:color="auto"/>
        <w:right w:val="none" w:sz="0" w:space="0" w:color="auto"/>
      </w:divBdr>
    </w:div>
    <w:div w:id="1213419191">
      <w:bodyDiv w:val="1"/>
      <w:marLeft w:val="0"/>
      <w:marRight w:val="0"/>
      <w:marTop w:val="0"/>
      <w:marBottom w:val="0"/>
      <w:divBdr>
        <w:top w:val="none" w:sz="0" w:space="0" w:color="auto"/>
        <w:left w:val="none" w:sz="0" w:space="0" w:color="auto"/>
        <w:bottom w:val="none" w:sz="0" w:space="0" w:color="auto"/>
        <w:right w:val="none" w:sz="0" w:space="0" w:color="auto"/>
      </w:divBdr>
    </w:div>
    <w:div w:id="1286887236">
      <w:bodyDiv w:val="1"/>
      <w:marLeft w:val="0"/>
      <w:marRight w:val="0"/>
      <w:marTop w:val="0"/>
      <w:marBottom w:val="0"/>
      <w:divBdr>
        <w:top w:val="none" w:sz="0" w:space="0" w:color="auto"/>
        <w:left w:val="none" w:sz="0" w:space="0" w:color="auto"/>
        <w:bottom w:val="none" w:sz="0" w:space="0" w:color="auto"/>
        <w:right w:val="none" w:sz="0" w:space="0" w:color="auto"/>
      </w:divBdr>
    </w:div>
    <w:div w:id="1291128371">
      <w:bodyDiv w:val="1"/>
      <w:marLeft w:val="0"/>
      <w:marRight w:val="0"/>
      <w:marTop w:val="0"/>
      <w:marBottom w:val="0"/>
      <w:divBdr>
        <w:top w:val="none" w:sz="0" w:space="0" w:color="auto"/>
        <w:left w:val="none" w:sz="0" w:space="0" w:color="auto"/>
        <w:bottom w:val="none" w:sz="0" w:space="0" w:color="auto"/>
        <w:right w:val="none" w:sz="0" w:space="0" w:color="auto"/>
      </w:divBdr>
    </w:div>
    <w:div w:id="1310208450">
      <w:bodyDiv w:val="1"/>
      <w:marLeft w:val="0"/>
      <w:marRight w:val="0"/>
      <w:marTop w:val="0"/>
      <w:marBottom w:val="0"/>
      <w:divBdr>
        <w:top w:val="none" w:sz="0" w:space="0" w:color="auto"/>
        <w:left w:val="none" w:sz="0" w:space="0" w:color="auto"/>
        <w:bottom w:val="none" w:sz="0" w:space="0" w:color="auto"/>
        <w:right w:val="none" w:sz="0" w:space="0" w:color="auto"/>
      </w:divBdr>
    </w:div>
    <w:div w:id="1429691699">
      <w:bodyDiv w:val="1"/>
      <w:marLeft w:val="0"/>
      <w:marRight w:val="0"/>
      <w:marTop w:val="0"/>
      <w:marBottom w:val="0"/>
      <w:divBdr>
        <w:top w:val="none" w:sz="0" w:space="0" w:color="auto"/>
        <w:left w:val="none" w:sz="0" w:space="0" w:color="auto"/>
        <w:bottom w:val="none" w:sz="0" w:space="0" w:color="auto"/>
        <w:right w:val="none" w:sz="0" w:space="0" w:color="auto"/>
      </w:divBdr>
    </w:div>
    <w:div w:id="1494832763">
      <w:bodyDiv w:val="1"/>
      <w:marLeft w:val="0"/>
      <w:marRight w:val="0"/>
      <w:marTop w:val="0"/>
      <w:marBottom w:val="0"/>
      <w:divBdr>
        <w:top w:val="none" w:sz="0" w:space="0" w:color="auto"/>
        <w:left w:val="none" w:sz="0" w:space="0" w:color="auto"/>
        <w:bottom w:val="none" w:sz="0" w:space="0" w:color="auto"/>
        <w:right w:val="none" w:sz="0" w:space="0" w:color="auto"/>
      </w:divBdr>
      <w:divsChild>
        <w:div w:id="270599684">
          <w:marLeft w:val="0"/>
          <w:marRight w:val="0"/>
          <w:marTop w:val="0"/>
          <w:marBottom w:val="0"/>
          <w:divBdr>
            <w:top w:val="none" w:sz="0" w:space="0" w:color="auto"/>
            <w:left w:val="none" w:sz="0" w:space="0" w:color="auto"/>
            <w:bottom w:val="none" w:sz="0" w:space="0" w:color="auto"/>
            <w:right w:val="none" w:sz="0" w:space="0" w:color="auto"/>
          </w:divBdr>
        </w:div>
        <w:div w:id="1268079701">
          <w:marLeft w:val="0"/>
          <w:marRight w:val="0"/>
          <w:marTop w:val="0"/>
          <w:marBottom w:val="0"/>
          <w:divBdr>
            <w:top w:val="none" w:sz="0" w:space="0" w:color="auto"/>
            <w:left w:val="none" w:sz="0" w:space="0" w:color="auto"/>
            <w:bottom w:val="none" w:sz="0" w:space="0" w:color="auto"/>
            <w:right w:val="none" w:sz="0" w:space="0" w:color="auto"/>
          </w:divBdr>
        </w:div>
      </w:divsChild>
    </w:div>
    <w:div w:id="1579513386">
      <w:bodyDiv w:val="1"/>
      <w:marLeft w:val="0"/>
      <w:marRight w:val="0"/>
      <w:marTop w:val="0"/>
      <w:marBottom w:val="0"/>
      <w:divBdr>
        <w:top w:val="none" w:sz="0" w:space="0" w:color="auto"/>
        <w:left w:val="none" w:sz="0" w:space="0" w:color="auto"/>
        <w:bottom w:val="none" w:sz="0" w:space="0" w:color="auto"/>
        <w:right w:val="none" w:sz="0" w:space="0" w:color="auto"/>
      </w:divBdr>
    </w:div>
    <w:div w:id="1589772617">
      <w:bodyDiv w:val="1"/>
      <w:marLeft w:val="0"/>
      <w:marRight w:val="0"/>
      <w:marTop w:val="0"/>
      <w:marBottom w:val="0"/>
      <w:divBdr>
        <w:top w:val="none" w:sz="0" w:space="0" w:color="auto"/>
        <w:left w:val="none" w:sz="0" w:space="0" w:color="auto"/>
        <w:bottom w:val="none" w:sz="0" w:space="0" w:color="auto"/>
        <w:right w:val="none" w:sz="0" w:space="0" w:color="auto"/>
      </w:divBdr>
    </w:div>
    <w:div w:id="191450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1009</Words>
  <Characters>6362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Wendtlandt, Stella</dc:creator>
  <cp:keywords/>
  <dc:description/>
  <cp:lastModifiedBy>Wendtlandt, Stella</cp:lastModifiedBy>
  <cp:revision>3</cp:revision>
  <dcterms:created xsi:type="dcterms:W3CDTF">2021-03-31T07:33:00Z</dcterms:created>
  <dcterms:modified xsi:type="dcterms:W3CDTF">2021-04-07T17:45:00Z</dcterms:modified>
</cp:coreProperties>
</file>